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D179C" w14:textId="77777777" w:rsidR="00251589" w:rsidRDefault="00251589" w:rsidP="00712C9F">
      <w:pPr>
        <w:spacing w:line="240" w:lineRule="auto"/>
        <w:rPr>
          <w:b/>
          <w:bCs/>
          <w:color w:val="003E69"/>
          <w:sz w:val="40"/>
          <w:szCs w:val="40"/>
          <w:lang w:val="nb-NO"/>
        </w:rPr>
      </w:pPr>
    </w:p>
    <w:p w14:paraId="0F8F1120" w14:textId="2D3792F4" w:rsidR="005468E5" w:rsidRPr="0062144F" w:rsidRDefault="0062144F" w:rsidP="00712C9F">
      <w:pPr>
        <w:spacing w:line="240" w:lineRule="auto"/>
        <w:rPr>
          <w:b/>
          <w:bCs/>
          <w:color w:val="003E69"/>
          <w:sz w:val="40"/>
          <w:szCs w:val="40"/>
          <w:lang w:val="nb-NO"/>
        </w:rPr>
      </w:pPr>
      <w:r>
        <w:rPr>
          <w:b/>
          <w:bCs/>
          <w:color w:val="FF0000"/>
          <w:lang w:val="nb-NO"/>
        </w:rPr>
        <w:t>(</w:t>
      </w:r>
      <w:r w:rsidRPr="0062144F">
        <w:rPr>
          <w:b/>
          <w:bCs/>
          <w:color w:val="FF0000"/>
          <w:lang w:val="nb-NO"/>
        </w:rPr>
        <w:t>Lege må</w:t>
      </w:r>
      <w:r w:rsidR="00D51C92">
        <w:rPr>
          <w:b/>
          <w:bCs/>
          <w:color w:val="FF0000"/>
          <w:lang w:val="nb-NO"/>
        </w:rPr>
        <w:t xml:space="preserve"> velge oppfølgingssvar og</w:t>
      </w:r>
      <w:r w:rsidRPr="0062144F">
        <w:rPr>
          <w:b/>
          <w:bCs/>
          <w:color w:val="FF0000"/>
          <w:lang w:val="nb-NO"/>
        </w:rPr>
        <w:t xml:space="preserve"> endre røde felt</w:t>
      </w:r>
      <w:r>
        <w:rPr>
          <w:b/>
          <w:bCs/>
          <w:color w:val="FF0000"/>
          <w:lang w:val="nb-NO"/>
        </w:rPr>
        <w:t>)</w:t>
      </w:r>
    </w:p>
    <w:p w14:paraId="0E0C5A64" w14:textId="4E328F58" w:rsidR="00712C9F" w:rsidRPr="00CC62AC" w:rsidRDefault="00022F11" w:rsidP="00E21CFD">
      <w:pPr>
        <w:spacing w:after="0" w:line="240" w:lineRule="auto"/>
        <w:rPr>
          <w:b/>
          <w:bCs/>
          <w:color w:val="003E69"/>
          <w:sz w:val="40"/>
          <w:szCs w:val="40"/>
          <w:lang w:val="nb-NO"/>
        </w:rPr>
      </w:pPr>
      <w:r>
        <w:rPr>
          <w:b/>
          <w:bCs/>
          <w:color w:val="003E69"/>
          <w:sz w:val="40"/>
          <w:szCs w:val="40"/>
          <w:lang w:val="nb-NO"/>
        </w:rPr>
        <w:t>Prøves</w:t>
      </w:r>
      <w:r w:rsidR="00B63EC9">
        <w:rPr>
          <w:b/>
          <w:bCs/>
          <w:color w:val="003E69"/>
          <w:sz w:val="40"/>
          <w:szCs w:val="40"/>
          <w:lang w:val="nb-NO"/>
        </w:rPr>
        <w:t>var på din HPV hjemmetest</w:t>
      </w:r>
    </w:p>
    <w:p w14:paraId="097D7A16" w14:textId="77777777" w:rsidR="00935E3B" w:rsidRDefault="00935E3B" w:rsidP="00E21CFD">
      <w:pPr>
        <w:spacing w:after="0"/>
        <w:rPr>
          <w:lang w:val="nb-NO"/>
        </w:rPr>
      </w:pPr>
    </w:p>
    <w:p w14:paraId="0813DA14" w14:textId="77777777" w:rsidR="00BD437C" w:rsidRDefault="00BD437C" w:rsidP="00E21CFD">
      <w:pPr>
        <w:spacing w:after="0"/>
        <w:rPr>
          <w:lang w:val="nb-NO"/>
        </w:rPr>
      </w:pPr>
    </w:p>
    <w:p w14:paraId="7F3BEE2F" w14:textId="799C6696" w:rsidR="00991DEA" w:rsidRPr="00F70CDA" w:rsidRDefault="0029053A" w:rsidP="00E21CFD">
      <w:pPr>
        <w:spacing w:after="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V</w:t>
      </w:r>
      <w:r w:rsidR="00F70CDA">
        <w:rPr>
          <w:sz w:val="24"/>
          <w:szCs w:val="24"/>
          <w:lang w:val="nb-NO"/>
        </w:rPr>
        <w:t>i har fått svar på din hjemmetest, og d</w:t>
      </w:r>
      <w:r w:rsidR="008B0CED" w:rsidRPr="00D35AAF">
        <w:rPr>
          <w:sz w:val="24"/>
          <w:szCs w:val="24"/>
          <w:lang w:val="nb-NO"/>
        </w:rPr>
        <w:t>et ble</w:t>
      </w:r>
      <w:r w:rsidR="008B0CED" w:rsidRPr="003167CA">
        <w:rPr>
          <w:b/>
          <w:bCs/>
          <w:sz w:val="24"/>
          <w:szCs w:val="24"/>
          <w:lang w:val="nb-NO"/>
        </w:rPr>
        <w:t xml:space="preserve"> påvist</w:t>
      </w:r>
      <w:r w:rsidR="008B0CED" w:rsidRPr="00C76147">
        <w:rPr>
          <w:b/>
          <w:bCs/>
          <w:sz w:val="24"/>
          <w:szCs w:val="24"/>
          <w:lang w:val="nb-NO"/>
        </w:rPr>
        <w:t xml:space="preserve"> </w:t>
      </w:r>
      <w:r w:rsidR="008B0CED" w:rsidRPr="003167CA">
        <w:rPr>
          <w:b/>
          <w:bCs/>
          <w:sz w:val="24"/>
          <w:szCs w:val="24"/>
          <w:lang w:val="nb-NO"/>
        </w:rPr>
        <w:t>HPV</w:t>
      </w:r>
      <w:r w:rsidR="00893410">
        <w:rPr>
          <w:b/>
          <w:bCs/>
          <w:sz w:val="24"/>
          <w:szCs w:val="24"/>
          <w:lang w:val="nb-NO"/>
        </w:rPr>
        <w:t xml:space="preserve">. </w:t>
      </w:r>
    </w:p>
    <w:p w14:paraId="191593C5" w14:textId="5D6B7A33" w:rsidR="008B0CED" w:rsidRPr="00893410" w:rsidRDefault="00893410" w:rsidP="00E21CFD">
      <w:pPr>
        <w:spacing w:after="0"/>
        <w:rPr>
          <w:b/>
          <w:bCs/>
          <w:sz w:val="24"/>
          <w:szCs w:val="24"/>
          <w:lang w:val="nb-NO"/>
        </w:rPr>
      </w:pPr>
      <w:r w:rsidRPr="00893410">
        <w:rPr>
          <w:sz w:val="24"/>
          <w:szCs w:val="24"/>
          <w:lang w:val="nb-NO"/>
        </w:rPr>
        <w:t>Vi</w:t>
      </w:r>
      <w:r w:rsidR="008B0CED" w:rsidRPr="00893410">
        <w:rPr>
          <w:sz w:val="24"/>
          <w:szCs w:val="24"/>
          <w:lang w:val="nb-NO"/>
        </w:rPr>
        <w:t xml:space="preserve"> anbefaler</w:t>
      </w:r>
      <w:r w:rsidR="008B0CED" w:rsidRPr="00C76147">
        <w:rPr>
          <w:sz w:val="24"/>
          <w:szCs w:val="24"/>
          <w:lang w:val="nb-NO"/>
        </w:rPr>
        <w:t xml:space="preserve"> sterkt at du tar en livmorhalsprøve </w:t>
      </w:r>
      <w:r w:rsidR="000C2836" w:rsidRPr="00C76147">
        <w:rPr>
          <w:sz w:val="24"/>
          <w:szCs w:val="24"/>
          <w:lang w:val="nb-NO"/>
        </w:rPr>
        <w:t>hos lege</w:t>
      </w:r>
      <w:r w:rsidR="001D7A91">
        <w:rPr>
          <w:sz w:val="24"/>
          <w:szCs w:val="24"/>
          <w:lang w:val="nb-NO"/>
        </w:rPr>
        <w:t xml:space="preserve"> eller gynekolog</w:t>
      </w:r>
      <w:r w:rsidR="008B0CED" w:rsidRPr="00C76147">
        <w:rPr>
          <w:sz w:val="24"/>
          <w:szCs w:val="24"/>
          <w:lang w:val="nb-NO"/>
        </w:rPr>
        <w:t xml:space="preserve">. </w:t>
      </w:r>
      <w:r w:rsidR="00112F82" w:rsidRPr="00C76147">
        <w:rPr>
          <w:sz w:val="24"/>
          <w:szCs w:val="24"/>
          <w:lang w:val="nb-NO"/>
        </w:rPr>
        <w:t>Livmorhalsprøven vil kunne s</w:t>
      </w:r>
      <w:r w:rsidR="00E139CE" w:rsidRPr="00C76147">
        <w:rPr>
          <w:sz w:val="24"/>
          <w:szCs w:val="24"/>
          <w:lang w:val="nb-NO"/>
        </w:rPr>
        <w:t>i om du har celleforandringer</w:t>
      </w:r>
      <w:r w:rsidR="00E82934" w:rsidRPr="00C76147">
        <w:rPr>
          <w:sz w:val="24"/>
          <w:szCs w:val="24"/>
          <w:lang w:val="nb-NO"/>
        </w:rPr>
        <w:t>,</w:t>
      </w:r>
      <w:r w:rsidR="002E0F36" w:rsidRPr="00C76147">
        <w:rPr>
          <w:sz w:val="24"/>
          <w:szCs w:val="24"/>
          <w:lang w:val="nb-NO"/>
        </w:rPr>
        <w:t xml:space="preserve"> og om du trenger behandling eller </w:t>
      </w:r>
      <w:r w:rsidR="00E82934" w:rsidRPr="00C76147">
        <w:rPr>
          <w:sz w:val="24"/>
          <w:szCs w:val="24"/>
          <w:lang w:val="nb-NO"/>
        </w:rPr>
        <w:t>ikke</w:t>
      </w:r>
      <w:r w:rsidR="00E139CE" w:rsidRPr="00C76147">
        <w:rPr>
          <w:sz w:val="24"/>
          <w:szCs w:val="24"/>
          <w:lang w:val="nb-NO"/>
        </w:rPr>
        <w:t>.</w:t>
      </w:r>
    </w:p>
    <w:p w14:paraId="6A46F964" w14:textId="2020930B" w:rsidR="00BD437C" w:rsidRDefault="00BD437C" w:rsidP="00E21CFD">
      <w:pPr>
        <w:spacing w:after="0"/>
        <w:rPr>
          <w:b/>
          <w:bCs/>
          <w:color w:val="003E69"/>
          <w:lang w:val="nb-NO"/>
        </w:rPr>
      </w:pPr>
    </w:p>
    <w:p w14:paraId="5C1D4952" w14:textId="5F443742" w:rsidR="00E21CFD" w:rsidRDefault="00E21CFD" w:rsidP="00655518">
      <w:pPr>
        <w:spacing w:after="0"/>
        <w:ind w:left="1191"/>
        <w:rPr>
          <w:b/>
          <w:bCs/>
          <w:color w:val="003E69"/>
          <w:lang w:val="nb-NO"/>
        </w:rPr>
      </w:pPr>
    </w:p>
    <w:p w14:paraId="6FF28155" w14:textId="320697E9" w:rsidR="003639A9" w:rsidRPr="00623956" w:rsidRDefault="00890BC8" w:rsidP="00655518">
      <w:pPr>
        <w:spacing w:after="0"/>
        <w:ind w:left="1191"/>
        <w:rPr>
          <w:b/>
          <w:bCs/>
          <w:color w:val="003E69"/>
          <w:lang w:val="nb-NO"/>
        </w:rPr>
      </w:pPr>
      <w:r w:rsidRPr="00260298">
        <w:rPr>
          <w:b/>
          <w:bCs/>
          <w:color w:val="003E69"/>
          <w:lang w:val="nb-NO"/>
        </w:rPr>
        <w:t>Hva betyr dette prøvesvaret?</w:t>
      </w:r>
    </w:p>
    <w:p w14:paraId="2631FF88" w14:textId="61356EAB" w:rsidR="00457D98" w:rsidRDefault="002C7A93" w:rsidP="00457D98">
      <w:pPr>
        <w:spacing w:after="0"/>
        <w:ind w:left="1191"/>
        <w:rPr>
          <w:lang w:val="nb-NO"/>
        </w:rPr>
      </w:pPr>
      <w:r>
        <w:rPr>
          <w:rFonts w:cstheme="minorHAnsi"/>
          <w:b/>
          <w:bCs/>
          <w:noProof/>
          <w:color w:val="003E69"/>
          <w:lang w:val="nb-NO"/>
        </w:rPr>
        <w:drawing>
          <wp:anchor distT="0" distB="0" distL="114300" distR="114300" simplePos="0" relativeHeight="251660299" behindDoc="0" locked="0" layoutInCell="1" allowOverlap="1" wp14:anchorId="3CB1C46B" wp14:editId="16C2210D">
            <wp:simplePos x="0" y="0"/>
            <wp:positionH relativeFrom="column">
              <wp:posOffset>23495</wp:posOffset>
            </wp:positionH>
            <wp:positionV relativeFrom="paragraph">
              <wp:posOffset>47625</wp:posOffset>
            </wp:positionV>
            <wp:extent cx="508958" cy="508958"/>
            <wp:effectExtent l="0" t="0" r="5715" b="5715"/>
            <wp:wrapSquare wrapText="bothSides"/>
            <wp:docPr id="1825458338" name="Bilde 3" descr="Et bilde som inneholder Grafikk, sirkel, symbol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58338" name="Bilde 3" descr="Et bilde som inneholder Grafikk, sirkel, symbol, Font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58" cy="50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8D1" w:rsidRPr="00B568D1">
        <w:rPr>
          <w:lang w:val="nb-NO"/>
        </w:rPr>
        <w:t>Det ble funnet HPV</w:t>
      </w:r>
      <w:r w:rsidR="00B568D1">
        <w:rPr>
          <w:lang w:val="nb-NO"/>
        </w:rPr>
        <w:t xml:space="preserve"> (humant papillomavirus) </w:t>
      </w:r>
      <w:r w:rsidR="00B568D1" w:rsidRPr="00B568D1">
        <w:rPr>
          <w:lang w:val="nb-NO"/>
        </w:rPr>
        <w:t>i din hjemmetest</w:t>
      </w:r>
      <w:r w:rsidR="000451B5">
        <w:rPr>
          <w:lang w:val="nb-NO"/>
        </w:rPr>
        <w:t>.</w:t>
      </w:r>
      <w:r w:rsidR="00A97F88">
        <w:rPr>
          <w:lang w:val="nb-NO"/>
        </w:rPr>
        <w:t xml:space="preserve"> </w:t>
      </w:r>
    </w:p>
    <w:p w14:paraId="50732717" w14:textId="7F074FC9" w:rsidR="005B480B" w:rsidRDefault="00EE358E" w:rsidP="00457D98">
      <w:pPr>
        <w:spacing w:after="0"/>
        <w:ind w:left="1191"/>
        <w:rPr>
          <w:lang w:val="nb-NO"/>
        </w:rPr>
      </w:pPr>
      <w:r>
        <w:rPr>
          <w:lang w:val="nb-NO"/>
        </w:rPr>
        <w:t xml:space="preserve">Det er veldig vanlig å ha </w:t>
      </w:r>
      <w:r w:rsidR="002459D7">
        <w:rPr>
          <w:lang w:val="nb-NO"/>
        </w:rPr>
        <w:t>HPV</w:t>
      </w:r>
      <w:r w:rsidR="0095064E">
        <w:rPr>
          <w:lang w:val="nb-NO"/>
        </w:rPr>
        <w:t xml:space="preserve"> uten </w:t>
      </w:r>
      <w:r w:rsidR="001A3FAB">
        <w:rPr>
          <w:lang w:val="nb-NO"/>
        </w:rPr>
        <w:t>å merke det</w:t>
      </w:r>
      <w:r w:rsidR="00A97F88">
        <w:rPr>
          <w:lang w:val="nb-NO"/>
        </w:rPr>
        <w:t>,</w:t>
      </w:r>
      <w:r w:rsidR="002459D7">
        <w:rPr>
          <w:lang w:val="nb-NO"/>
        </w:rPr>
        <w:t xml:space="preserve"> og </w:t>
      </w:r>
      <w:r w:rsidR="00D92D4E">
        <w:rPr>
          <w:lang w:val="nb-NO"/>
        </w:rPr>
        <w:t>kroppen håndterer som oftest infeksjonen selv</w:t>
      </w:r>
      <w:r w:rsidR="002459D7">
        <w:rPr>
          <w:lang w:val="nb-NO"/>
        </w:rPr>
        <w:t xml:space="preserve">. </w:t>
      </w:r>
      <w:r w:rsidR="008547CC">
        <w:rPr>
          <w:lang w:val="nb-NO"/>
        </w:rPr>
        <w:t>I noen tilfeller</w:t>
      </w:r>
      <w:r w:rsidR="007A0896">
        <w:rPr>
          <w:lang w:val="nb-NO"/>
        </w:rPr>
        <w:t xml:space="preserve"> kan </w:t>
      </w:r>
      <w:r w:rsidR="003C24E7">
        <w:rPr>
          <w:lang w:val="nb-NO"/>
        </w:rPr>
        <w:t>HPV</w:t>
      </w:r>
      <w:r w:rsidR="002F3B29">
        <w:rPr>
          <w:lang w:val="nb-NO"/>
        </w:rPr>
        <w:t xml:space="preserve"> </w:t>
      </w:r>
      <w:r w:rsidR="00A01A3B">
        <w:rPr>
          <w:lang w:val="nb-NO"/>
        </w:rPr>
        <w:t>føre til</w:t>
      </w:r>
      <w:r w:rsidR="002C492D">
        <w:rPr>
          <w:lang w:val="nb-NO"/>
        </w:rPr>
        <w:t xml:space="preserve"> celleforandringer</w:t>
      </w:r>
      <w:r w:rsidR="00031C77">
        <w:rPr>
          <w:lang w:val="nb-NO"/>
        </w:rPr>
        <w:t xml:space="preserve">, som i sjeldne tilfeller kan </w:t>
      </w:r>
      <w:r w:rsidR="00D80C35">
        <w:rPr>
          <w:lang w:val="nb-NO"/>
        </w:rPr>
        <w:t>bli til</w:t>
      </w:r>
      <w:r w:rsidR="002F3B29">
        <w:rPr>
          <w:lang w:val="nb-NO"/>
        </w:rPr>
        <w:t xml:space="preserve"> </w:t>
      </w:r>
      <w:r w:rsidR="00031C77">
        <w:rPr>
          <w:lang w:val="nb-NO"/>
        </w:rPr>
        <w:t>livmorhalskreft</w:t>
      </w:r>
      <w:r w:rsidR="002C492D">
        <w:rPr>
          <w:lang w:val="nb-NO"/>
        </w:rPr>
        <w:t>.</w:t>
      </w:r>
      <w:r w:rsidR="00916E88">
        <w:rPr>
          <w:lang w:val="nb-NO"/>
        </w:rPr>
        <w:t xml:space="preserve"> </w:t>
      </w:r>
    </w:p>
    <w:p w14:paraId="261A2132" w14:textId="77777777" w:rsidR="005B480B" w:rsidRDefault="005B480B" w:rsidP="008D2D37">
      <w:pPr>
        <w:spacing w:after="0"/>
        <w:ind w:left="1191"/>
        <w:rPr>
          <w:lang w:val="nb-NO"/>
        </w:rPr>
      </w:pPr>
    </w:p>
    <w:p w14:paraId="1BF4B3B6" w14:textId="0B5A234D" w:rsidR="0001695D" w:rsidRDefault="00F51A32" w:rsidP="008D2D37">
      <w:pPr>
        <w:spacing w:after="0"/>
        <w:ind w:left="1191"/>
        <w:rPr>
          <w:lang w:val="nb-NO"/>
        </w:rPr>
      </w:pPr>
      <w:r>
        <w:rPr>
          <w:lang w:val="nb-NO"/>
        </w:rPr>
        <w:t>Ved å ta</w:t>
      </w:r>
      <w:r w:rsidR="00F2192A">
        <w:rPr>
          <w:lang w:val="nb-NO"/>
        </w:rPr>
        <w:t xml:space="preserve"> en</w:t>
      </w:r>
      <w:r w:rsidR="00916E88">
        <w:rPr>
          <w:lang w:val="nb-NO"/>
        </w:rPr>
        <w:t xml:space="preserve"> </w:t>
      </w:r>
      <w:r w:rsidR="007D19AA">
        <w:rPr>
          <w:lang w:val="nb-NO"/>
        </w:rPr>
        <w:t xml:space="preserve">livmorhalsprøve </w:t>
      </w:r>
      <w:r w:rsidR="003C6DF9">
        <w:rPr>
          <w:lang w:val="nb-NO"/>
        </w:rPr>
        <w:t xml:space="preserve">kan </w:t>
      </w:r>
      <w:r w:rsidR="00F2192A">
        <w:rPr>
          <w:lang w:val="nb-NO"/>
        </w:rPr>
        <w:t>legen finne eventuelle cel</w:t>
      </w:r>
      <w:r w:rsidR="003C6DF9">
        <w:rPr>
          <w:lang w:val="nb-NO"/>
        </w:rPr>
        <w:t>leforandringer</w:t>
      </w:r>
      <w:r w:rsidR="008B4B82">
        <w:rPr>
          <w:lang w:val="nb-NO"/>
        </w:rPr>
        <w:t xml:space="preserve">, </w:t>
      </w:r>
      <w:r w:rsidR="00916E88">
        <w:rPr>
          <w:lang w:val="nb-NO"/>
        </w:rPr>
        <w:t>som</w:t>
      </w:r>
      <w:r w:rsidR="008B4B82">
        <w:rPr>
          <w:lang w:val="nb-NO"/>
        </w:rPr>
        <w:t xml:space="preserve"> </w:t>
      </w:r>
      <w:r w:rsidR="00916E88">
        <w:rPr>
          <w:lang w:val="nb-NO"/>
        </w:rPr>
        <w:t xml:space="preserve">kan </w:t>
      </w:r>
      <w:r w:rsidR="008B4B82">
        <w:rPr>
          <w:lang w:val="nb-NO"/>
        </w:rPr>
        <w:t>behandles</w:t>
      </w:r>
      <w:r w:rsidR="004E1DC3">
        <w:rPr>
          <w:lang w:val="nb-NO"/>
        </w:rPr>
        <w:t xml:space="preserve"> ved behov</w:t>
      </w:r>
      <w:r w:rsidR="002E585C">
        <w:rPr>
          <w:lang w:val="nb-NO"/>
        </w:rPr>
        <w:t xml:space="preserve">. </w:t>
      </w:r>
    </w:p>
    <w:p w14:paraId="62D2EDB9" w14:textId="4B2B8FB8" w:rsidR="007D1569" w:rsidRDefault="007D1569" w:rsidP="00655518">
      <w:pPr>
        <w:spacing w:after="0"/>
        <w:ind w:left="1191"/>
        <w:rPr>
          <w:lang w:val="nb-NO"/>
        </w:rPr>
      </w:pPr>
    </w:p>
    <w:p w14:paraId="21FBF08F" w14:textId="51874E2C" w:rsidR="007D1569" w:rsidRPr="00AE7CE1" w:rsidRDefault="00AE7CE1" w:rsidP="00AE7CE1">
      <w:pPr>
        <w:spacing w:after="0"/>
        <w:ind w:left="1191"/>
        <w:rPr>
          <w:color w:val="FF0000"/>
          <w:lang w:val="nb-NO"/>
        </w:rPr>
      </w:pPr>
      <w:r w:rsidRPr="00013052">
        <w:rPr>
          <w:color w:val="FF0000"/>
          <w:lang w:val="nb-NO"/>
        </w:rPr>
        <w:t xml:space="preserve">(HPV 16) </w:t>
      </w:r>
      <w:r w:rsidR="007D1569" w:rsidRPr="00013052">
        <w:rPr>
          <w:b/>
          <w:noProof/>
          <w:color w:val="003E69"/>
          <w:lang w:val="nb-NO"/>
        </w:rPr>
        <w:drawing>
          <wp:anchor distT="0" distB="0" distL="114300" distR="114300" simplePos="0" relativeHeight="251658244" behindDoc="0" locked="0" layoutInCell="1" allowOverlap="1" wp14:anchorId="1ADE0258" wp14:editId="4E972062">
            <wp:simplePos x="0" y="0"/>
            <wp:positionH relativeFrom="margin">
              <wp:posOffset>-38735</wp:posOffset>
            </wp:positionH>
            <wp:positionV relativeFrom="paragraph">
              <wp:posOffset>29845</wp:posOffset>
            </wp:positionV>
            <wp:extent cx="628650" cy="628650"/>
            <wp:effectExtent l="0" t="0" r="0" b="0"/>
            <wp:wrapSquare wrapText="bothSides"/>
            <wp:docPr id="760434193" name="Bilde 760434193" descr="Et bilde som inneholder Grafikk, Font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9546" name="Bilde 2" descr="Et bilde som inneholder Grafikk, Font, skjermbilde, symbol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lang w:val="nb-NO"/>
        </w:rPr>
        <w:t xml:space="preserve"> </w:t>
      </w:r>
      <w:r w:rsidR="007D1569" w:rsidRPr="00013052">
        <w:rPr>
          <w:b/>
          <w:bCs/>
          <w:color w:val="003E69"/>
          <w:lang w:val="nb-NO"/>
        </w:rPr>
        <w:t xml:space="preserve">Hva skjer nå?  </w:t>
      </w:r>
    </w:p>
    <w:p w14:paraId="267ED77A" w14:textId="66A2B36A" w:rsidR="00BA4080" w:rsidRPr="00013052" w:rsidRDefault="007D1569" w:rsidP="00BA4080">
      <w:pPr>
        <w:spacing w:after="0"/>
        <w:ind w:left="1191"/>
        <w:rPr>
          <w:lang w:val="nb-NO"/>
        </w:rPr>
      </w:pPr>
      <w:r w:rsidRPr="00013052">
        <w:rPr>
          <w:lang w:val="nb-NO"/>
        </w:rPr>
        <w:t xml:space="preserve">Du </w:t>
      </w:r>
      <w:r w:rsidR="0062144F">
        <w:rPr>
          <w:lang w:val="nb-NO"/>
        </w:rPr>
        <w:t>får</w:t>
      </w:r>
      <w:r w:rsidRPr="00013052">
        <w:rPr>
          <w:lang w:val="nb-NO"/>
        </w:rPr>
        <w:t xml:space="preserve"> </w:t>
      </w:r>
      <w:r w:rsidR="007222C4">
        <w:rPr>
          <w:lang w:val="nb-NO"/>
        </w:rPr>
        <w:t xml:space="preserve">i </w:t>
      </w:r>
      <w:r w:rsidRPr="00013052">
        <w:rPr>
          <w:lang w:val="nb-NO"/>
        </w:rPr>
        <w:t>løpet av kort tid innkalling til oppfølgingstime hos gynekolog ved «</w:t>
      </w:r>
      <w:r w:rsidRPr="00013052">
        <w:rPr>
          <w:color w:val="FF0000"/>
          <w:lang w:val="nb-NO"/>
        </w:rPr>
        <w:t>navn på sykehus</w:t>
      </w:r>
      <w:r w:rsidRPr="00013052">
        <w:rPr>
          <w:lang w:val="nb-NO"/>
        </w:rPr>
        <w:t xml:space="preserve">». Gynekologen </w:t>
      </w:r>
      <w:r w:rsidR="009C5580">
        <w:rPr>
          <w:lang w:val="nb-NO"/>
        </w:rPr>
        <w:t xml:space="preserve">vil gjennomføre </w:t>
      </w:r>
      <w:r w:rsidR="00523CFA">
        <w:rPr>
          <w:lang w:val="nb-NO"/>
        </w:rPr>
        <w:t xml:space="preserve">en </w:t>
      </w:r>
      <w:r w:rsidR="009C5580">
        <w:rPr>
          <w:lang w:val="nb-NO"/>
        </w:rPr>
        <w:t>gynekologisk undersøkelse</w:t>
      </w:r>
      <w:r w:rsidR="0091009B">
        <w:rPr>
          <w:lang w:val="nb-NO"/>
        </w:rPr>
        <w:t xml:space="preserve"> </w:t>
      </w:r>
      <w:r w:rsidR="00991DEA">
        <w:rPr>
          <w:lang w:val="nb-NO"/>
        </w:rPr>
        <w:t xml:space="preserve">og ta </w:t>
      </w:r>
      <w:r w:rsidR="00457D98">
        <w:rPr>
          <w:lang w:val="nb-NO"/>
        </w:rPr>
        <w:t xml:space="preserve">en </w:t>
      </w:r>
      <w:r w:rsidR="0054183F">
        <w:rPr>
          <w:lang w:val="nb-NO"/>
        </w:rPr>
        <w:t>livmorhalsprøve</w:t>
      </w:r>
      <w:r w:rsidR="00991DEA">
        <w:rPr>
          <w:lang w:val="nb-NO"/>
        </w:rPr>
        <w:t xml:space="preserve">. </w:t>
      </w:r>
    </w:p>
    <w:p w14:paraId="58FA1F82" w14:textId="19458D6F" w:rsidR="00BA4080" w:rsidRPr="008F36F3" w:rsidRDefault="007D1569" w:rsidP="00BA4080">
      <w:pPr>
        <w:spacing w:after="0"/>
        <w:ind w:left="1191"/>
        <w:jc w:val="center"/>
        <w:rPr>
          <w:b/>
          <w:bCs/>
          <w:color w:val="FF0000"/>
          <w:sz w:val="32"/>
          <w:szCs w:val="32"/>
          <w:lang w:val="nb-NO"/>
        </w:rPr>
      </w:pPr>
      <w:r w:rsidRPr="008F36F3">
        <w:rPr>
          <w:b/>
          <w:bCs/>
          <w:color w:val="FF0000"/>
          <w:sz w:val="32"/>
          <w:szCs w:val="32"/>
          <w:lang w:val="nb-NO"/>
        </w:rPr>
        <w:t>// eller //</w:t>
      </w:r>
    </w:p>
    <w:p w14:paraId="2693DC2E" w14:textId="43FFBD25" w:rsidR="00525F9E" w:rsidRPr="00AE7CE1" w:rsidRDefault="00834EEB" w:rsidP="00AE7CE1">
      <w:pPr>
        <w:spacing w:after="0"/>
        <w:ind w:left="1191"/>
        <w:rPr>
          <w:color w:val="FF0000"/>
          <w:lang w:val="nb-NO"/>
        </w:rPr>
      </w:pPr>
      <w:r w:rsidRPr="00013052">
        <w:rPr>
          <w:color w:val="FF0000"/>
          <w:lang w:val="nb-NO"/>
        </w:rPr>
        <w:t xml:space="preserve">(HPV </w:t>
      </w:r>
      <w:r w:rsidRPr="005B6242">
        <w:rPr>
          <w:color w:val="FF0000"/>
          <w:u w:val="single"/>
          <w:lang w:val="nb-NO"/>
        </w:rPr>
        <w:t>ikke</w:t>
      </w:r>
      <w:r w:rsidRPr="00013052">
        <w:rPr>
          <w:color w:val="FF0000"/>
          <w:lang w:val="nb-NO"/>
        </w:rPr>
        <w:t xml:space="preserve"> 16) </w:t>
      </w:r>
      <w:r w:rsidR="0056239F" w:rsidRPr="00013052">
        <w:rPr>
          <w:b/>
          <w:noProof/>
          <w:color w:val="003E69"/>
          <w:lang w:val="nb-NO"/>
        </w:rPr>
        <w:drawing>
          <wp:anchor distT="0" distB="0" distL="114300" distR="114300" simplePos="0" relativeHeight="251658242" behindDoc="0" locked="0" layoutInCell="1" allowOverlap="1" wp14:anchorId="5DD81B38" wp14:editId="59E8AF3A">
            <wp:simplePos x="0" y="0"/>
            <wp:positionH relativeFrom="margin">
              <wp:posOffset>-37465</wp:posOffset>
            </wp:positionH>
            <wp:positionV relativeFrom="paragraph">
              <wp:posOffset>97155</wp:posOffset>
            </wp:positionV>
            <wp:extent cx="628650" cy="628650"/>
            <wp:effectExtent l="0" t="0" r="0" b="0"/>
            <wp:wrapSquare wrapText="bothSides"/>
            <wp:docPr id="336352653" name="Bilde 336352653" descr="Et bilde som inneholder Grafikk, Font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9546" name="Bilde 2" descr="Et bilde som inneholder Grafikk, Font, skjermbilde, symbol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F9E" w:rsidRPr="00013052">
        <w:rPr>
          <w:b/>
          <w:bCs/>
          <w:color w:val="003E69"/>
          <w:lang w:val="nb-NO"/>
        </w:rPr>
        <w:t xml:space="preserve">Hva skjer nå?  </w:t>
      </w:r>
    </w:p>
    <w:p w14:paraId="314ECDBA" w14:textId="77777777" w:rsidR="002B136E" w:rsidRDefault="003C416A" w:rsidP="00655518">
      <w:pPr>
        <w:spacing w:after="0"/>
        <w:ind w:left="1191"/>
        <w:rPr>
          <w:i/>
          <w:iCs/>
          <w:lang w:val="nb-NO"/>
        </w:rPr>
      </w:pPr>
      <w:r w:rsidRPr="00013052">
        <w:rPr>
          <w:lang w:val="nb-NO"/>
        </w:rPr>
        <w:t>Ta kontakt med legekontoret</w:t>
      </w:r>
      <w:r w:rsidR="00715E77" w:rsidRPr="00013052">
        <w:rPr>
          <w:lang w:val="nb-NO"/>
        </w:rPr>
        <w:t xml:space="preserve"> </w:t>
      </w:r>
      <w:r w:rsidRPr="00013052">
        <w:rPr>
          <w:lang w:val="nb-NO"/>
        </w:rPr>
        <w:t>snarest</w:t>
      </w:r>
      <w:r w:rsidR="004126C8" w:rsidRPr="00013052">
        <w:rPr>
          <w:lang w:val="nb-NO"/>
        </w:rPr>
        <w:t xml:space="preserve"> på telefon </w:t>
      </w:r>
      <w:r w:rsidR="004126C8" w:rsidRPr="00013052">
        <w:rPr>
          <w:color w:val="FF0000"/>
          <w:lang w:val="nb-NO"/>
        </w:rPr>
        <w:t>123456789</w:t>
      </w:r>
      <w:r w:rsidR="0085254C">
        <w:rPr>
          <w:color w:val="FF0000"/>
          <w:lang w:val="nb-NO"/>
        </w:rPr>
        <w:t xml:space="preserve">, </w:t>
      </w:r>
      <w:r w:rsidR="0085254C" w:rsidRPr="0085254C">
        <w:rPr>
          <w:lang w:val="nb-NO"/>
        </w:rPr>
        <w:t>for å</w:t>
      </w:r>
      <w:r w:rsidRPr="0085254C">
        <w:rPr>
          <w:lang w:val="nb-NO"/>
        </w:rPr>
        <w:t xml:space="preserve"> </w:t>
      </w:r>
      <w:r w:rsidR="00342B39" w:rsidRPr="0085254C">
        <w:rPr>
          <w:lang w:val="nb-NO"/>
        </w:rPr>
        <w:t xml:space="preserve">avtale </w:t>
      </w:r>
      <w:r w:rsidR="00342B39" w:rsidRPr="00013052">
        <w:rPr>
          <w:lang w:val="nb-NO"/>
        </w:rPr>
        <w:t>en</w:t>
      </w:r>
      <w:r w:rsidR="00BA4080">
        <w:rPr>
          <w:lang w:val="nb-NO"/>
        </w:rPr>
        <w:t xml:space="preserve"> time </w:t>
      </w:r>
      <w:r w:rsidR="00C300D8">
        <w:rPr>
          <w:lang w:val="nb-NO"/>
        </w:rPr>
        <w:t>for</w:t>
      </w:r>
      <w:r w:rsidR="00BA4080">
        <w:rPr>
          <w:lang w:val="nb-NO"/>
        </w:rPr>
        <w:t xml:space="preserve"> livmorhalsprøve</w:t>
      </w:r>
      <w:r w:rsidR="00525F9E" w:rsidRPr="00013052">
        <w:rPr>
          <w:lang w:val="nb-NO"/>
        </w:rPr>
        <w:t xml:space="preserve">. </w:t>
      </w:r>
      <w:r w:rsidR="00C300D8">
        <w:rPr>
          <w:lang w:val="nb-NO"/>
        </w:rPr>
        <w:t>Livmorhalsprøven blir tatt g</w:t>
      </w:r>
      <w:r w:rsidR="0026195A" w:rsidRPr="00013052">
        <w:rPr>
          <w:lang w:val="nb-NO"/>
        </w:rPr>
        <w:t>jennom en</w:t>
      </w:r>
      <w:r w:rsidR="00985FA2" w:rsidRPr="00013052">
        <w:rPr>
          <w:lang w:val="nb-NO"/>
        </w:rPr>
        <w:t xml:space="preserve"> gynekologisk undersøkelse.</w:t>
      </w:r>
      <w:r w:rsidR="00985FA2">
        <w:rPr>
          <w:i/>
          <w:iCs/>
          <w:lang w:val="nb-NO"/>
        </w:rPr>
        <w:t xml:space="preserve"> </w:t>
      </w:r>
    </w:p>
    <w:p w14:paraId="11728A69" w14:textId="29656134" w:rsidR="00525F9E" w:rsidRPr="00886D19" w:rsidRDefault="00DC6879" w:rsidP="00655518">
      <w:pPr>
        <w:spacing w:after="0"/>
        <w:ind w:left="1191"/>
        <w:rPr>
          <w:i/>
          <w:iCs/>
          <w:lang w:val="nb-NO"/>
        </w:rPr>
      </w:pPr>
      <w:r>
        <w:rPr>
          <w:i/>
          <w:iCs/>
          <w:lang w:val="nb-NO"/>
        </w:rPr>
        <w:t>Ta kontakt hvis du synes</w:t>
      </w:r>
      <w:r w:rsidR="00525F9E" w:rsidRPr="00886D19">
        <w:rPr>
          <w:i/>
          <w:iCs/>
          <w:lang w:val="nb-NO"/>
        </w:rPr>
        <w:t xml:space="preserve"> det er vanskelig </w:t>
      </w:r>
      <w:r w:rsidR="00525F9E">
        <w:rPr>
          <w:i/>
          <w:iCs/>
          <w:lang w:val="nb-NO"/>
        </w:rPr>
        <w:t xml:space="preserve">med </w:t>
      </w:r>
      <w:r w:rsidR="00525F9E" w:rsidRPr="00886D19">
        <w:rPr>
          <w:i/>
          <w:iCs/>
          <w:lang w:val="nb-NO"/>
        </w:rPr>
        <w:t>gynekologisk undersøkel</w:t>
      </w:r>
      <w:r w:rsidR="00133D87">
        <w:rPr>
          <w:i/>
          <w:iCs/>
          <w:lang w:val="nb-NO"/>
        </w:rPr>
        <w:t>se</w:t>
      </w:r>
      <w:r>
        <w:rPr>
          <w:i/>
          <w:iCs/>
          <w:lang w:val="nb-NO"/>
        </w:rPr>
        <w:t>, slik at vi kan avtale</w:t>
      </w:r>
      <w:r w:rsidR="00BA4080">
        <w:rPr>
          <w:i/>
          <w:iCs/>
          <w:lang w:val="nb-NO"/>
        </w:rPr>
        <w:t xml:space="preserve"> en god oppfølging for deg.</w:t>
      </w:r>
    </w:p>
    <w:p w14:paraId="1A01B258" w14:textId="11852B30" w:rsidR="00392478" w:rsidRPr="00886D19" w:rsidRDefault="00392478" w:rsidP="00655518">
      <w:pPr>
        <w:spacing w:after="0"/>
        <w:ind w:left="1191"/>
        <w:rPr>
          <w:b/>
          <w:bCs/>
          <w:i/>
          <w:iCs/>
          <w:color w:val="FF0000"/>
          <w:lang w:val="nb-NO"/>
        </w:rPr>
      </w:pPr>
    </w:p>
    <w:p w14:paraId="6527B0B8" w14:textId="3B632F60" w:rsidR="0052017B" w:rsidRPr="0053085A" w:rsidRDefault="00E74F24" w:rsidP="00655518">
      <w:pPr>
        <w:spacing w:after="0"/>
        <w:ind w:left="1191"/>
        <w:rPr>
          <w:b/>
          <w:bCs/>
          <w:color w:val="003E69"/>
          <w:lang w:val="nb-NO"/>
        </w:rPr>
      </w:pPr>
      <w:r>
        <w:rPr>
          <w:b/>
          <w:bCs/>
          <w:noProof/>
          <w:color w:val="003E69"/>
          <w:lang w:val="nb-NO"/>
        </w:rPr>
        <w:drawing>
          <wp:anchor distT="0" distB="0" distL="114300" distR="114300" simplePos="0" relativeHeight="251658241" behindDoc="0" locked="0" layoutInCell="1" allowOverlap="1" wp14:anchorId="332F4F94" wp14:editId="15E0534F">
            <wp:simplePos x="0" y="0"/>
            <wp:positionH relativeFrom="margin">
              <wp:posOffset>-33020</wp:posOffset>
            </wp:positionH>
            <wp:positionV relativeFrom="paragraph">
              <wp:posOffset>179070</wp:posOffset>
            </wp:positionV>
            <wp:extent cx="628650" cy="628650"/>
            <wp:effectExtent l="0" t="0" r="0" b="0"/>
            <wp:wrapSquare wrapText="bothSides"/>
            <wp:docPr id="1917735259" name="Bilde 1917735259" descr="Et bilde som inneholder Grafikk, tegning, clip art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35259" name="Bilde 2" descr="Et bilde som inneholder Grafikk, tegning, clip art, symbol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17B" w:rsidRPr="0053085A">
        <w:rPr>
          <w:b/>
          <w:bCs/>
          <w:color w:val="003E69"/>
          <w:lang w:val="nb-NO"/>
        </w:rPr>
        <w:t>Slik foregår</w:t>
      </w:r>
      <w:r w:rsidR="00453ED0" w:rsidRPr="0053085A">
        <w:rPr>
          <w:b/>
          <w:bCs/>
          <w:color w:val="003E69"/>
          <w:lang w:val="nb-NO"/>
        </w:rPr>
        <w:t xml:space="preserve"> </w:t>
      </w:r>
      <w:r w:rsidR="00E94F80" w:rsidRPr="0053085A">
        <w:rPr>
          <w:b/>
          <w:bCs/>
          <w:color w:val="003E69"/>
          <w:lang w:val="nb-NO"/>
        </w:rPr>
        <w:t>livmorhalsprøve</w:t>
      </w:r>
      <w:r w:rsidR="00394D9F">
        <w:rPr>
          <w:b/>
          <w:bCs/>
          <w:color w:val="003E69"/>
          <w:lang w:val="nb-NO"/>
        </w:rPr>
        <w:t>n (</w:t>
      </w:r>
      <w:r w:rsidR="00714610">
        <w:rPr>
          <w:b/>
          <w:bCs/>
          <w:color w:val="003E69"/>
          <w:lang w:val="nb-NO"/>
        </w:rPr>
        <w:t xml:space="preserve">se film - </w:t>
      </w:r>
      <w:hyperlink r:id="rId13" w:history="1">
        <w:r w:rsidR="00394D9F" w:rsidRPr="0026195A">
          <w:rPr>
            <w:rStyle w:val="Hyperkobling"/>
            <w:b/>
            <w:bCs/>
            <w:i/>
            <w:iCs/>
            <w:lang w:val="nb-NO"/>
          </w:rPr>
          <w:t>www.sjekkdeg.no</w:t>
        </w:r>
      </w:hyperlink>
      <w:r w:rsidR="00394D9F">
        <w:rPr>
          <w:b/>
          <w:bCs/>
          <w:color w:val="003E69"/>
          <w:lang w:val="nb-NO"/>
        </w:rPr>
        <w:t>)</w:t>
      </w:r>
    </w:p>
    <w:p w14:paraId="090CD73D" w14:textId="6890BCE0" w:rsidR="00E74F24" w:rsidRDefault="00D72DA8" w:rsidP="00E74F24">
      <w:pPr>
        <w:spacing w:after="0"/>
        <w:ind w:left="1191"/>
        <w:rPr>
          <w:b/>
          <w:bCs/>
          <w:lang w:val="nb-NO"/>
        </w:rPr>
      </w:pPr>
      <w:r>
        <w:rPr>
          <w:lang w:val="nb-NO"/>
        </w:rPr>
        <w:t>Når du tar</w:t>
      </w:r>
      <w:r w:rsidR="00E74F24">
        <w:rPr>
          <w:lang w:val="nb-NO"/>
        </w:rPr>
        <w:t xml:space="preserve"> livmorhalsprøve sitter du i en gynekologstol, og l</w:t>
      </w:r>
      <w:r w:rsidR="00E74F24" w:rsidRPr="0053085A">
        <w:rPr>
          <w:lang w:val="nb-NO"/>
        </w:rPr>
        <w:t>egen tar prøve</w:t>
      </w:r>
      <w:r w:rsidR="00E74F24">
        <w:rPr>
          <w:lang w:val="nb-NO"/>
        </w:rPr>
        <w:t>n</w:t>
      </w:r>
      <w:r w:rsidR="00E74F24" w:rsidRPr="0053085A">
        <w:rPr>
          <w:lang w:val="nb-NO"/>
        </w:rPr>
        <w:t xml:space="preserve"> fra livmorhalsen din med en </w:t>
      </w:r>
      <w:r w:rsidR="00E74F24">
        <w:rPr>
          <w:lang w:val="nb-NO"/>
        </w:rPr>
        <w:t xml:space="preserve">myk </w:t>
      </w:r>
      <w:r w:rsidR="00E74F24" w:rsidRPr="0053085A">
        <w:rPr>
          <w:lang w:val="nb-NO"/>
        </w:rPr>
        <w:t xml:space="preserve">børste. </w:t>
      </w:r>
      <w:r w:rsidR="00E74F24">
        <w:rPr>
          <w:lang w:val="nb-NO"/>
        </w:rPr>
        <w:t xml:space="preserve">Undersøkelsen tar bare et par minutter. Det kan være litt ubehagelig, men skal ikke gjøre vondt. Du betaler vanlig egenandel for legetimen. </w:t>
      </w:r>
      <w:r w:rsidR="00E74F24">
        <w:rPr>
          <w:b/>
          <w:bCs/>
          <w:lang w:val="nb-NO"/>
        </w:rPr>
        <w:t>Prøven</w:t>
      </w:r>
      <w:r w:rsidR="00E74F24" w:rsidRPr="00F506A8">
        <w:rPr>
          <w:b/>
          <w:bCs/>
          <w:lang w:val="nb-NO"/>
        </w:rPr>
        <w:t xml:space="preserve"> bør ikke tas </w:t>
      </w:r>
      <w:r w:rsidR="00DA266D">
        <w:rPr>
          <w:b/>
          <w:bCs/>
          <w:lang w:val="nb-NO"/>
        </w:rPr>
        <w:t>under</w:t>
      </w:r>
      <w:r w:rsidR="00E74F24" w:rsidRPr="00F506A8">
        <w:rPr>
          <w:b/>
          <w:bCs/>
          <w:lang w:val="nb-NO"/>
        </w:rPr>
        <w:t xml:space="preserve"> menstruasjon</w:t>
      </w:r>
      <w:r w:rsidR="008F36F3">
        <w:rPr>
          <w:b/>
          <w:bCs/>
          <w:lang w:val="nb-NO"/>
        </w:rPr>
        <w:t>.</w:t>
      </w:r>
      <w:r w:rsidR="00E74F24" w:rsidRPr="00F506A8">
        <w:rPr>
          <w:b/>
          <w:bCs/>
          <w:lang w:val="nb-NO"/>
        </w:rPr>
        <w:t xml:space="preserve"> </w:t>
      </w:r>
    </w:p>
    <w:p w14:paraId="1D18470E" w14:textId="77777777" w:rsidR="00E74F24" w:rsidRDefault="00E74F24" w:rsidP="00E74F24">
      <w:pPr>
        <w:spacing w:after="0"/>
        <w:ind w:left="1191"/>
        <w:rPr>
          <w:b/>
          <w:bCs/>
          <w:lang w:val="nb-NO"/>
        </w:rPr>
      </w:pPr>
    </w:p>
    <w:p w14:paraId="0E9BA382" w14:textId="26DA725E" w:rsidR="00AE156C" w:rsidRDefault="00845BA5" w:rsidP="00655518">
      <w:pPr>
        <w:spacing w:after="0"/>
        <w:ind w:left="1191"/>
        <w:rPr>
          <w:lang w:val="nb-NO"/>
        </w:rPr>
      </w:pPr>
      <w:r>
        <w:rPr>
          <w:lang w:val="nb-NO"/>
        </w:rPr>
        <w:t xml:space="preserve">Hvis du gruer deg eller har spørsmål, kan </w:t>
      </w:r>
      <w:r w:rsidR="008855E4">
        <w:rPr>
          <w:lang w:val="nb-NO"/>
        </w:rPr>
        <w:t>du snakke med legen</w:t>
      </w:r>
      <w:r w:rsidR="00437C38">
        <w:rPr>
          <w:lang w:val="nb-NO"/>
        </w:rPr>
        <w:t xml:space="preserve"> </w:t>
      </w:r>
      <w:r w:rsidR="002B0698">
        <w:rPr>
          <w:lang w:val="nb-NO"/>
        </w:rPr>
        <w:t>før</w:t>
      </w:r>
      <w:r w:rsidR="00437C38">
        <w:rPr>
          <w:lang w:val="nb-NO"/>
        </w:rPr>
        <w:t xml:space="preserve"> prøven</w:t>
      </w:r>
      <w:r w:rsidR="008855E4">
        <w:rPr>
          <w:lang w:val="nb-NO"/>
        </w:rPr>
        <w:t xml:space="preserve">. </w:t>
      </w:r>
      <w:r w:rsidR="002663DD">
        <w:rPr>
          <w:lang w:val="nb-NO"/>
        </w:rPr>
        <w:t>Vi anbefaler</w:t>
      </w:r>
      <w:r w:rsidR="00437C38">
        <w:rPr>
          <w:lang w:val="nb-NO"/>
        </w:rPr>
        <w:t xml:space="preserve"> å se </w:t>
      </w:r>
      <w:r w:rsidR="002663DD">
        <w:rPr>
          <w:lang w:val="nb-NO"/>
        </w:rPr>
        <w:t>film</w:t>
      </w:r>
      <w:r w:rsidR="003D1A50">
        <w:rPr>
          <w:lang w:val="nb-NO"/>
        </w:rPr>
        <w:t xml:space="preserve"> på </w:t>
      </w:r>
      <w:r w:rsidR="003D1A50" w:rsidRPr="002F34F0">
        <w:rPr>
          <w:lang w:val="nb-NO"/>
        </w:rPr>
        <w:t>sjekkdeg.no</w:t>
      </w:r>
      <w:r w:rsidR="00107AF1">
        <w:rPr>
          <w:lang w:val="nb-NO"/>
        </w:rPr>
        <w:t>.</w:t>
      </w:r>
      <w:r w:rsidR="005613D3">
        <w:rPr>
          <w:lang w:val="nb-NO"/>
        </w:rPr>
        <w:t xml:space="preserve"> </w:t>
      </w:r>
      <w:r w:rsidR="00E361F2">
        <w:rPr>
          <w:lang w:val="nb-NO"/>
        </w:rPr>
        <w:t xml:space="preserve">Mange synes det er mer komfortabelt </w:t>
      </w:r>
      <w:r w:rsidR="000473C8">
        <w:rPr>
          <w:lang w:val="nb-NO"/>
        </w:rPr>
        <w:t xml:space="preserve">å bruke </w:t>
      </w:r>
      <w:r w:rsidR="00E361F2">
        <w:rPr>
          <w:lang w:val="nb-NO"/>
        </w:rPr>
        <w:t>k</w:t>
      </w:r>
      <w:r w:rsidR="008B6CE2">
        <w:rPr>
          <w:lang w:val="nb-NO"/>
        </w:rPr>
        <w:t>jole eller skjørt</w:t>
      </w:r>
      <w:r w:rsidR="008F36F3">
        <w:rPr>
          <w:lang w:val="nb-NO"/>
        </w:rPr>
        <w:t xml:space="preserve"> på undersøkelsen</w:t>
      </w:r>
      <w:r w:rsidR="000473C8">
        <w:rPr>
          <w:lang w:val="nb-NO"/>
        </w:rPr>
        <w:t>, og d</w:t>
      </w:r>
      <w:r w:rsidR="00C41B7F">
        <w:rPr>
          <w:lang w:val="nb-NO"/>
        </w:rPr>
        <w:t xml:space="preserve">u kan gjerne ta </w:t>
      </w:r>
      <w:r w:rsidR="00C01169">
        <w:rPr>
          <w:lang w:val="nb-NO"/>
        </w:rPr>
        <w:t xml:space="preserve">med </w:t>
      </w:r>
      <w:r w:rsidR="007D43A1">
        <w:rPr>
          <w:lang w:val="nb-NO"/>
        </w:rPr>
        <w:t xml:space="preserve">deg </w:t>
      </w:r>
      <w:r w:rsidR="00C01169">
        <w:rPr>
          <w:lang w:val="nb-NO"/>
        </w:rPr>
        <w:t>noen</w:t>
      </w:r>
      <w:r w:rsidR="008F36F3">
        <w:rPr>
          <w:lang w:val="nb-NO"/>
        </w:rPr>
        <w:t xml:space="preserve"> hvis du vil</w:t>
      </w:r>
      <w:r w:rsidR="00C01169">
        <w:rPr>
          <w:lang w:val="nb-NO"/>
        </w:rPr>
        <w:t>.</w:t>
      </w:r>
    </w:p>
    <w:p w14:paraId="39E88D75" w14:textId="77777777" w:rsidR="00193279" w:rsidRDefault="00193279" w:rsidP="00655518">
      <w:pPr>
        <w:spacing w:after="0"/>
        <w:ind w:left="1191"/>
        <w:rPr>
          <w:lang w:val="nb-NO"/>
        </w:rPr>
      </w:pPr>
    </w:p>
    <w:p w14:paraId="1D64F0C6" w14:textId="77777777" w:rsidR="00FE7B4A" w:rsidRDefault="00193279" w:rsidP="005468E5">
      <w:pPr>
        <w:spacing w:after="0"/>
        <w:ind w:left="1191"/>
        <w:rPr>
          <w:rStyle w:val="Hyperkobling"/>
          <w:b/>
          <w:lang w:val="nb-NO"/>
        </w:rPr>
      </w:pPr>
      <w:r w:rsidRPr="00FE7B4A">
        <w:rPr>
          <w:b/>
          <w:lang w:val="nb-NO"/>
        </w:rPr>
        <w:t xml:space="preserve">Du kan lese mer på </w:t>
      </w:r>
      <w:hyperlink r:id="rId14" w:history="1">
        <w:r w:rsidRPr="00FE7B4A">
          <w:rPr>
            <w:rStyle w:val="Hyperkobling"/>
            <w:b/>
            <w:lang w:val="nb-NO"/>
          </w:rPr>
          <w:t>hpvhjemmetest.no</w:t>
        </w:r>
      </w:hyperlink>
    </w:p>
    <w:p w14:paraId="6AFCC7C2" w14:textId="5A197330" w:rsidR="00886E64" w:rsidRPr="00FE7B4A" w:rsidRDefault="00355D7F" w:rsidP="005468E5">
      <w:pPr>
        <w:spacing w:after="0"/>
        <w:ind w:left="1191"/>
        <w:rPr>
          <w:b/>
          <w:sz w:val="24"/>
          <w:szCs w:val="24"/>
          <w:lang w:val="nb-NO"/>
        </w:rPr>
      </w:pPr>
      <w:r w:rsidRPr="00FE7B4A">
        <w:rPr>
          <w:rFonts w:cstheme="minorHAnsi"/>
          <w:b/>
          <w:noProof/>
          <w:color w:val="003E69"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A4E0C6B" wp14:editId="1B0635F3">
                <wp:simplePos x="0" y="0"/>
                <wp:positionH relativeFrom="margin">
                  <wp:posOffset>-905510</wp:posOffset>
                </wp:positionH>
                <wp:positionV relativeFrom="paragraph">
                  <wp:posOffset>235585</wp:posOffset>
                </wp:positionV>
                <wp:extent cx="7562850" cy="1219200"/>
                <wp:effectExtent l="0" t="0" r="19050" b="19050"/>
                <wp:wrapNone/>
                <wp:docPr id="2140187630" name="Rektangel 2140187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219200"/>
                        </a:xfrm>
                        <a:prstGeom prst="rect">
                          <a:avLst/>
                        </a:prstGeom>
                        <a:solidFill>
                          <a:srgbClr val="D1D9EB"/>
                        </a:solidFill>
                        <a:ln>
                          <a:solidFill>
                            <a:srgbClr val="D1D9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346C" w14:textId="77777777" w:rsidR="00355D7F" w:rsidRDefault="00355D7F" w:rsidP="00355D7F">
                            <w:pPr>
                              <w:spacing w:after="0"/>
                              <w:ind w:left="1247" w:right="-227"/>
                            </w:pPr>
                          </w:p>
                          <w:p w14:paraId="225FDE17" w14:textId="77777777" w:rsidR="00355D7F" w:rsidRDefault="00355D7F" w:rsidP="00355D7F"/>
                          <w:p w14:paraId="52D7DD70" w14:textId="77777777" w:rsidR="00355D7F" w:rsidRDefault="00355D7F" w:rsidP="00355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E0C6B" id="Rektangel 2140187630" o:spid="_x0000_s1026" style="position:absolute;left:0;text-align:left;margin-left:-71.3pt;margin-top:18.55pt;width:595.5pt;height:96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" fillcolor="#d1d9eb" strokecolor="#d1d9eb" strokeweight="1pt">
                <v:textbox>
                  <w:txbxContent>
                    <w:p w14:paraId="15D8346C" w14:textId="77777777" w:rsidR="00355D7F" w:rsidRDefault="00355D7F" w:rsidP="00355D7F">
                      <w:pPr>
                        <w:spacing w:after="0"/>
                        <w:ind w:left="1247" w:right="-227"/>
                      </w:pPr>
                    </w:p>
                    <w:p w14:paraId="225FDE17" w14:textId="77777777" w:rsidR="00355D7F" w:rsidRDefault="00355D7F" w:rsidP="00355D7F"/>
                    <w:p w14:paraId="52D7DD70" w14:textId="77777777" w:rsidR="00355D7F" w:rsidRDefault="00355D7F" w:rsidP="00355D7F"/>
                  </w:txbxContent>
                </v:textbox>
                <w10:wrap anchorx="margin"/>
              </v:rect>
            </w:pict>
          </mc:Fallback>
        </mc:AlternateContent>
      </w:r>
    </w:p>
    <w:p w14:paraId="27A33953" w14:textId="25DC46B2" w:rsidR="00110B8C" w:rsidRDefault="00110B8C" w:rsidP="00110B8C">
      <w:pPr>
        <w:spacing w:after="0"/>
        <w:ind w:left="1247" w:right="-227"/>
        <w:rPr>
          <w:rStyle w:val="normaltextrun"/>
          <w:rFonts w:ascii="Calibri" w:hAnsi="Calibri" w:cs="Calibri"/>
          <w:b/>
          <w:bCs/>
          <w:color w:val="003E69"/>
          <w:lang w:val="nb-NO"/>
        </w:rPr>
      </w:pPr>
    </w:p>
    <w:p w14:paraId="01AB7193" w14:textId="77777777" w:rsidR="00110B8C" w:rsidRDefault="00110B8C" w:rsidP="00110B8C">
      <w:pPr>
        <w:spacing w:after="0"/>
        <w:ind w:left="1247" w:right="-227"/>
        <w:rPr>
          <w:rStyle w:val="normaltextrun"/>
          <w:rFonts w:ascii="Calibri" w:hAnsi="Calibri" w:cs="Calibri"/>
          <w:b/>
          <w:bCs/>
          <w:color w:val="003E69"/>
          <w:sz w:val="20"/>
          <w:szCs w:val="20"/>
          <w:lang w:val="nb-NO"/>
        </w:rPr>
        <w:sectPr w:rsidR="00110B8C" w:rsidSect="005468E5">
          <w:headerReference w:type="default" r:id="rId15"/>
          <w:pgSz w:w="11906" w:h="16838"/>
          <w:pgMar w:top="1440" w:right="1440" w:bottom="284" w:left="1440" w:header="720" w:footer="720" w:gutter="0"/>
          <w:cols w:space="720"/>
          <w:docGrid w:linePitch="360"/>
        </w:sectPr>
      </w:pPr>
    </w:p>
    <w:p w14:paraId="3BDAEBF6" w14:textId="3CCC7D99" w:rsidR="00110B8C" w:rsidRPr="002200B7" w:rsidRDefault="00110B8C" w:rsidP="00110B8C">
      <w:pPr>
        <w:spacing w:after="0"/>
        <w:ind w:left="1247" w:right="-227"/>
        <w:rPr>
          <w:rStyle w:val="normaltextrun"/>
          <w:rFonts w:ascii="Calibri" w:hAnsi="Calibri" w:cs="Calibri"/>
          <w:b/>
          <w:bCs/>
          <w:color w:val="003E69"/>
          <w:lang w:val="nb-NO"/>
        </w:rPr>
      </w:pPr>
      <w:r w:rsidRPr="002200B7">
        <w:rPr>
          <w:rFonts w:ascii="Calibri" w:hAnsi="Calibri" w:cs="Calibri"/>
          <w:b/>
          <w:bCs/>
          <w:noProof/>
          <w:color w:val="003E69"/>
          <w:sz w:val="20"/>
          <w:szCs w:val="20"/>
        </w:rPr>
        <w:drawing>
          <wp:anchor distT="0" distB="0" distL="114300" distR="114300" simplePos="0" relativeHeight="251658247" behindDoc="0" locked="0" layoutInCell="1" allowOverlap="1" wp14:anchorId="1CC8C5F3" wp14:editId="61E4A120">
            <wp:simplePos x="0" y="0"/>
            <wp:positionH relativeFrom="margin">
              <wp:posOffset>62865</wp:posOffset>
            </wp:positionH>
            <wp:positionV relativeFrom="paragraph">
              <wp:posOffset>209550</wp:posOffset>
            </wp:positionV>
            <wp:extent cx="491490" cy="491490"/>
            <wp:effectExtent l="0" t="0" r="3810" b="3810"/>
            <wp:wrapSquare wrapText="bothSides"/>
            <wp:docPr id="488025081" name="Bilde 488025081" descr="Et bilde som inneholder Grafikk, symbol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27092" name="Bilde 1" descr="Et bilde som inneholder Grafikk, symbol, Font, logo&#10;&#10;Automatisk generert beskrivels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0B7">
        <w:rPr>
          <w:rStyle w:val="normaltextrun"/>
          <w:rFonts w:ascii="Calibri" w:hAnsi="Calibri" w:cs="Calibri"/>
          <w:b/>
          <w:bCs/>
          <w:color w:val="003E69"/>
          <w:lang w:val="nb-NO"/>
        </w:rPr>
        <w:t>Kontakt</w:t>
      </w:r>
    </w:p>
    <w:p w14:paraId="589B08CB" w14:textId="6DA995DF" w:rsidR="00110B8C" w:rsidRPr="002200B7" w:rsidRDefault="00110B8C" w:rsidP="00110B8C">
      <w:pPr>
        <w:spacing w:after="0"/>
        <w:ind w:left="1247" w:right="-227"/>
        <w:rPr>
          <w:rStyle w:val="Hyperkobling"/>
          <w:b/>
          <w:sz w:val="20"/>
          <w:szCs w:val="20"/>
          <w:lang w:val="nb-NO"/>
        </w:rPr>
      </w:pPr>
      <w:r w:rsidRPr="002200B7">
        <w:rPr>
          <w:bCs/>
          <w:sz w:val="20"/>
          <w:szCs w:val="20"/>
          <w:lang w:val="nb-NO"/>
        </w:rPr>
        <w:t xml:space="preserve">Ved spørsmål, bør du kontakte legen din. </w:t>
      </w:r>
      <w:r w:rsidRPr="00C415FA">
        <w:rPr>
          <w:sz w:val="20"/>
          <w:szCs w:val="20"/>
          <w:lang w:val="nb-NO"/>
        </w:rPr>
        <w:t xml:space="preserve">Livmorhalsprogrammet er tilgjengelig på 22 45 13 00 hverdager fra 12:00 - 14:30, eller på e-post </w:t>
      </w:r>
      <w:hyperlink r:id="rId17" w:history="1">
        <w:r w:rsidRPr="00C415FA">
          <w:rPr>
            <w:rStyle w:val="Hyperkobling"/>
            <w:sz w:val="20"/>
            <w:szCs w:val="20"/>
            <w:lang w:val="nb-NO"/>
          </w:rPr>
          <w:t>livmorhals@kreftregisteret.no</w:t>
        </w:r>
      </w:hyperlink>
    </w:p>
    <w:p w14:paraId="664D130E" w14:textId="104BEE79" w:rsidR="00110B8C" w:rsidRPr="002200B7" w:rsidRDefault="00110B8C" w:rsidP="00110B8C">
      <w:pPr>
        <w:spacing w:after="0"/>
        <w:ind w:left="-340" w:right="-397"/>
        <w:rPr>
          <w:rStyle w:val="normaltextrun"/>
          <w:rFonts w:ascii="Calibri" w:hAnsi="Calibri" w:cs="Calibri"/>
          <w:b/>
          <w:bCs/>
          <w:color w:val="003E69"/>
          <w:lang w:val="nb-NO"/>
        </w:rPr>
      </w:pPr>
      <w:r w:rsidRPr="002200B7">
        <w:rPr>
          <w:rStyle w:val="normaltextrun"/>
          <w:rFonts w:ascii="Calibri" w:hAnsi="Calibri" w:cs="Calibri"/>
          <w:b/>
          <w:bCs/>
          <w:color w:val="003E69"/>
          <w:lang w:val="nb-NO"/>
        </w:rPr>
        <w:t>Følg oss</w:t>
      </w:r>
      <w:r w:rsidR="00F318F0">
        <w:rPr>
          <w:rStyle w:val="normaltextrun"/>
          <w:rFonts w:ascii="Calibri" w:hAnsi="Calibri" w:cs="Calibri"/>
          <w:b/>
          <w:bCs/>
          <w:color w:val="003E69"/>
          <w:lang w:val="nb-NO"/>
        </w:rPr>
        <w:t>:</w:t>
      </w:r>
    </w:p>
    <w:p w14:paraId="35E0FE57" w14:textId="77777777" w:rsidR="00110B8C" w:rsidRPr="002200B7" w:rsidRDefault="00110B8C" w:rsidP="00110B8C">
      <w:pPr>
        <w:spacing w:after="0"/>
        <w:ind w:left="-340" w:right="-397"/>
        <w:rPr>
          <w:rStyle w:val="Hyperkobling"/>
          <w:bCs/>
          <w:sz w:val="20"/>
          <w:szCs w:val="20"/>
          <w:lang w:val="nb-NO"/>
        </w:rPr>
      </w:pPr>
    </w:p>
    <w:p w14:paraId="138A2BEC" w14:textId="77777777" w:rsidR="00110B8C" w:rsidRPr="002200B7" w:rsidRDefault="00110B8C" w:rsidP="00110B8C">
      <w:pPr>
        <w:spacing w:after="0"/>
        <w:ind w:left="-340" w:right="-397"/>
        <w:rPr>
          <w:rStyle w:val="Hyperkobling"/>
          <w:bCs/>
          <w:u w:val="none"/>
          <w:lang w:val="nb-NO"/>
        </w:rPr>
      </w:pPr>
      <w:r w:rsidRPr="002200B7">
        <w:rPr>
          <w:rStyle w:val="normaltextrun"/>
          <w:rFonts w:ascii="Calibri" w:hAnsi="Calibri" w:cs="Calibri"/>
          <w:b/>
          <w:bCs/>
          <w:color w:val="003E69"/>
          <w:lang w:val="nb-NO"/>
        </w:rPr>
        <w:t>Facebook</w:t>
      </w:r>
      <w:r w:rsidRPr="002200B7">
        <w:rPr>
          <w:rStyle w:val="normaltextrun"/>
          <w:rFonts w:ascii="Calibri" w:hAnsi="Calibri" w:cs="Calibri"/>
          <w:b/>
          <w:color w:val="003E69"/>
          <w:lang w:val="nb-NO"/>
        </w:rPr>
        <w:t xml:space="preserve"> </w:t>
      </w:r>
      <w:r w:rsidRPr="002200B7">
        <w:rPr>
          <w:sz w:val="20"/>
          <w:szCs w:val="20"/>
          <w:lang w:val="nb-NO"/>
        </w:rPr>
        <w:t>//</w:t>
      </w:r>
      <w:r w:rsidRPr="002200B7">
        <w:rPr>
          <w:rStyle w:val="Hyperkobling"/>
          <w:bCs/>
          <w:sz w:val="18"/>
          <w:szCs w:val="18"/>
          <w:u w:val="none"/>
          <w:lang w:val="nb-NO"/>
        </w:rPr>
        <w:t xml:space="preserve"> </w:t>
      </w:r>
      <w:r w:rsidRPr="002200B7">
        <w:rPr>
          <w:bCs/>
          <w:sz w:val="20"/>
          <w:szCs w:val="20"/>
          <w:lang w:val="nb-NO"/>
        </w:rPr>
        <w:t>Kreftsjekken</w:t>
      </w:r>
    </w:p>
    <w:p w14:paraId="409B03B3" w14:textId="58F31CF9" w:rsidR="0056239F" w:rsidRPr="002200B7" w:rsidRDefault="00110B8C" w:rsidP="00110B8C">
      <w:pPr>
        <w:spacing w:after="0"/>
        <w:ind w:left="-340" w:right="-397"/>
        <w:rPr>
          <w:rStyle w:val="Hyperkobling"/>
          <w:bCs/>
          <w:color w:val="auto"/>
          <w:u w:val="none"/>
          <w:lang w:val="nb-NO"/>
        </w:rPr>
      </w:pPr>
      <w:r w:rsidRPr="002200B7">
        <w:rPr>
          <w:rStyle w:val="normaltextrun"/>
          <w:rFonts w:ascii="Calibri" w:hAnsi="Calibri" w:cs="Calibri"/>
          <w:b/>
          <w:bCs/>
          <w:color w:val="003E69"/>
          <w:lang w:val="nb-NO"/>
        </w:rPr>
        <w:t>Instagram</w:t>
      </w:r>
      <w:r w:rsidRPr="002200B7">
        <w:rPr>
          <w:rStyle w:val="Hyperkobling"/>
          <w:bCs/>
          <w:sz w:val="20"/>
          <w:szCs w:val="20"/>
          <w:u w:val="none"/>
          <w:lang w:val="nb-NO"/>
        </w:rPr>
        <w:t xml:space="preserve"> </w:t>
      </w:r>
      <w:r w:rsidRPr="002200B7">
        <w:rPr>
          <w:sz w:val="20"/>
          <w:szCs w:val="20"/>
          <w:lang w:val="nb-NO"/>
        </w:rPr>
        <w:t xml:space="preserve">// </w:t>
      </w:r>
      <w:r w:rsidRPr="002200B7">
        <w:rPr>
          <w:bCs/>
          <w:lang w:val="nb-NO"/>
        </w:rPr>
        <w:t>@</w:t>
      </w:r>
      <w:r w:rsidRPr="002200B7">
        <w:rPr>
          <w:bCs/>
          <w:sz w:val="20"/>
          <w:szCs w:val="20"/>
          <w:lang w:val="nb-NO"/>
        </w:rPr>
        <w:t>livmorhalsprogrammet</w:t>
      </w:r>
      <w:r w:rsidRPr="002200B7">
        <w:rPr>
          <w:rStyle w:val="Hyperkobling"/>
          <w:bCs/>
          <w:sz w:val="20"/>
          <w:szCs w:val="20"/>
          <w:u w:val="none"/>
          <w:lang w:val="nb-NO"/>
        </w:rPr>
        <w:t xml:space="preserve"> </w:t>
      </w:r>
      <w:r w:rsidRPr="002200B7">
        <w:rPr>
          <w:bCs/>
          <w:sz w:val="20"/>
          <w:szCs w:val="20"/>
          <w:lang w:val="nb-NO"/>
        </w:rPr>
        <w:t xml:space="preserve"> </w:t>
      </w:r>
    </w:p>
    <w:p w14:paraId="2930C435" w14:textId="77777777" w:rsidR="00110B8C" w:rsidRPr="006A474F" w:rsidRDefault="00110B8C" w:rsidP="00B2308D">
      <w:pPr>
        <w:spacing w:after="0"/>
        <w:ind w:left="1191"/>
        <w:jc w:val="center"/>
        <w:rPr>
          <w:lang w:val="nb-NO"/>
        </w:rPr>
        <w:sectPr w:rsidR="00110B8C" w:rsidRPr="006A474F" w:rsidSect="00110B8C">
          <w:type w:val="continuous"/>
          <w:pgSz w:w="11906" w:h="16838"/>
          <w:pgMar w:top="1440" w:right="1440" w:bottom="1440" w:left="1440" w:header="720" w:footer="720" w:gutter="0"/>
          <w:cols w:num="2" w:space="720" w:equalWidth="0">
            <w:col w:w="5780" w:space="708"/>
            <w:col w:w="2536"/>
          </w:cols>
          <w:docGrid w:linePitch="360"/>
        </w:sectPr>
      </w:pPr>
    </w:p>
    <w:p w14:paraId="1B176BE6" w14:textId="77777777" w:rsidR="00110B8C" w:rsidRPr="006A474F" w:rsidRDefault="00110B8C" w:rsidP="00B2308D">
      <w:pPr>
        <w:spacing w:after="0"/>
        <w:ind w:left="1191"/>
        <w:jc w:val="center"/>
        <w:rPr>
          <w:lang w:val="nb-NO"/>
        </w:rPr>
      </w:pPr>
    </w:p>
    <w:p w14:paraId="5FDAC7BE" w14:textId="77777777" w:rsidR="00110B8C" w:rsidRPr="006A474F" w:rsidRDefault="00110B8C" w:rsidP="00B2308D">
      <w:pPr>
        <w:spacing w:after="0"/>
        <w:ind w:left="1191"/>
        <w:jc w:val="center"/>
        <w:rPr>
          <w:lang w:val="nb-NO"/>
        </w:rPr>
      </w:pPr>
    </w:p>
    <w:p w14:paraId="04C135FC" w14:textId="77777777" w:rsidR="005468E5" w:rsidRPr="006A474F" w:rsidRDefault="005468E5" w:rsidP="00B2308D">
      <w:pPr>
        <w:spacing w:after="0"/>
        <w:ind w:left="1191"/>
        <w:jc w:val="center"/>
        <w:rPr>
          <w:lang w:val="nb-NO"/>
        </w:rPr>
      </w:pPr>
    </w:p>
    <w:p w14:paraId="33ECAA65" w14:textId="77777777" w:rsidR="00F51A32" w:rsidRPr="00457D98" w:rsidRDefault="00F51A32" w:rsidP="0047484C">
      <w:pPr>
        <w:spacing w:after="0" w:line="240" w:lineRule="auto"/>
        <w:rPr>
          <w:b/>
          <w:bCs/>
          <w:color w:val="003E69"/>
          <w:sz w:val="40"/>
          <w:szCs w:val="40"/>
          <w:u w:val="single"/>
          <w:lang w:val="nb-NO"/>
        </w:rPr>
      </w:pPr>
    </w:p>
    <w:p w14:paraId="3C5FA068" w14:textId="6786A81F" w:rsidR="00B13F42" w:rsidRPr="00B97D7F" w:rsidRDefault="00B97D7F" w:rsidP="0047484C">
      <w:pPr>
        <w:spacing w:after="0" w:line="240" w:lineRule="auto"/>
        <w:rPr>
          <w:b/>
          <w:bCs/>
          <w:color w:val="003E69"/>
          <w:sz w:val="40"/>
          <w:szCs w:val="40"/>
        </w:rPr>
      </w:pPr>
      <w:r w:rsidRPr="00B97D7F">
        <w:rPr>
          <w:b/>
          <w:bCs/>
          <w:color w:val="003E69"/>
          <w:sz w:val="40"/>
          <w:szCs w:val="40"/>
        </w:rPr>
        <w:t>Test result from your HPV self-sample</w:t>
      </w:r>
    </w:p>
    <w:p w14:paraId="335A66D9" w14:textId="36BFE3A4" w:rsidR="00D44080" w:rsidRDefault="00D44080" w:rsidP="0047484C">
      <w:pPr>
        <w:spacing w:after="0"/>
      </w:pPr>
    </w:p>
    <w:p w14:paraId="4AD39A01" w14:textId="55C1EC66" w:rsidR="007F724C" w:rsidRDefault="007F724C" w:rsidP="0047484C">
      <w:pPr>
        <w:spacing w:after="0"/>
      </w:pPr>
    </w:p>
    <w:p w14:paraId="35A74C6D" w14:textId="1129922D" w:rsidR="00F51A32" w:rsidRDefault="00F70CDA" w:rsidP="0047484C">
      <w:pPr>
        <w:spacing w:after="0"/>
        <w:rPr>
          <w:b/>
          <w:bCs/>
          <w:sz w:val="24"/>
          <w:szCs w:val="24"/>
        </w:rPr>
      </w:pPr>
      <w:r w:rsidRPr="00F70CDA">
        <w:rPr>
          <w:sz w:val="24"/>
          <w:szCs w:val="24"/>
        </w:rPr>
        <w:t>We have the result from you</w:t>
      </w:r>
      <w:r>
        <w:rPr>
          <w:sz w:val="24"/>
          <w:szCs w:val="24"/>
        </w:rPr>
        <w:t>r</w:t>
      </w:r>
      <w:r w:rsidRPr="00F70CDA">
        <w:rPr>
          <w:sz w:val="24"/>
          <w:szCs w:val="24"/>
        </w:rPr>
        <w:t xml:space="preserve"> self-sample, and</w:t>
      </w:r>
      <w:r>
        <w:rPr>
          <w:b/>
          <w:bCs/>
          <w:sz w:val="24"/>
          <w:szCs w:val="24"/>
        </w:rPr>
        <w:t xml:space="preserve"> </w:t>
      </w:r>
      <w:r w:rsidR="00C30A54" w:rsidRPr="00C76147">
        <w:rPr>
          <w:b/>
          <w:bCs/>
          <w:sz w:val="24"/>
          <w:szCs w:val="24"/>
        </w:rPr>
        <w:t>HPV was detected</w:t>
      </w:r>
      <w:r w:rsidR="00F51A32">
        <w:rPr>
          <w:b/>
          <w:bCs/>
          <w:sz w:val="24"/>
          <w:szCs w:val="24"/>
        </w:rPr>
        <w:t>.</w:t>
      </w:r>
    </w:p>
    <w:p w14:paraId="4ECC6487" w14:textId="5921C32D" w:rsidR="00DE1B0A" w:rsidRPr="00C76147" w:rsidRDefault="00F51A32" w:rsidP="0047484C">
      <w:pPr>
        <w:spacing w:after="0"/>
        <w:rPr>
          <w:sz w:val="24"/>
          <w:szCs w:val="24"/>
        </w:rPr>
      </w:pPr>
      <w:r w:rsidRPr="00F51A32">
        <w:rPr>
          <w:sz w:val="24"/>
          <w:szCs w:val="24"/>
        </w:rPr>
        <w:t>W</w:t>
      </w:r>
      <w:r w:rsidR="00C30A54" w:rsidRPr="00C76147">
        <w:rPr>
          <w:sz w:val="24"/>
          <w:szCs w:val="24"/>
        </w:rPr>
        <w:t xml:space="preserve">e strongly recommend </w:t>
      </w:r>
      <w:r w:rsidR="006A6867" w:rsidRPr="00C76147">
        <w:rPr>
          <w:sz w:val="24"/>
          <w:szCs w:val="24"/>
        </w:rPr>
        <w:t xml:space="preserve">a cervical test </w:t>
      </w:r>
      <w:r w:rsidR="004B2907" w:rsidRPr="00C76147">
        <w:rPr>
          <w:sz w:val="24"/>
          <w:szCs w:val="24"/>
        </w:rPr>
        <w:t>taken by a doctor</w:t>
      </w:r>
      <w:r w:rsidR="006A6867" w:rsidRPr="00C76147">
        <w:rPr>
          <w:sz w:val="24"/>
          <w:szCs w:val="24"/>
        </w:rPr>
        <w:t>.</w:t>
      </w:r>
      <w:r w:rsidR="005678F2" w:rsidRPr="00C76147">
        <w:rPr>
          <w:sz w:val="24"/>
          <w:szCs w:val="24"/>
        </w:rPr>
        <w:t xml:space="preserve"> </w:t>
      </w:r>
      <w:r w:rsidR="009A0014" w:rsidRPr="00C76147">
        <w:rPr>
          <w:sz w:val="24"/>
          <w:szCs w:val="24"/>
        </w:rPr>
        <w:t>A cervical</w:t>
      </w:r>
      <w:r w:rsidR="005678F2" w:rsidRPr="00C76147">
        <w:rPr>
          <w:sz w:val="24"/>
          <w:szCs w:val="24"/>
        </w:rPr>
        <w:t xml:space="preserve"> test </w:t>
      </w:r>
      <w:r w:rsidR="00752CAF" w:rsidRPr="00C76147">
        <w:rPr>
          <w:sz w:val="24"/>
          <w:szCs w:val="24"/>
        </w:rPr>
        <w:t>can tell if you have</w:t>
      </w:r>
      <w:r w:rsidR="00257734" w:rsidRPr="00C76147">
        <w:rPr>
          <w:sz w:val="24"/>
          <w:szCs w:val="24"/>
        </w:rPr>
        <w:t xml:space="preserve"> </w:t>
      </w:r>
      <w:r w:rsidR="004F5407">
        <w:rPr>
          <w:sz w:val="24"/>
          <w:szCs w:val="24"/>
        </w:rPr>
        <w:t>abnormal cells</w:t>
      </w:r>
      <w:r w:rsidR="00752CAF" w:rsidRPr="00C76147">
        <w:rPr>
          <w:sz w:val="24"/>
          <w:szCs w:val="24"/>
        </w:rPr>
        <w:t xml:space="preserve">, and </w:t>
      </w:r>
      <w:r w:rsidR="00AE532B">
        <w:rPr>
          <w:sz w:val="24"/>
          <w:szCs w:val="24"/>
        </w:rPr>
        <w:t>whether</w:t>
      </w:r>
      <w:r w:rsidR="00752CAF" w:rsidRPr="00C76147">
        <w:rPr>
          <w:sz w:val="24"/>
          <w:szCs w:val="24"/>
        </w:rPr>
        <w:t xml:space="preserve"> you need treatment or not.</w:t>
      </w:r>
      <w:r w:rsidR="007A1BD2" w:rsidRPr="00C76147">
        <w:rPr>
          <w:sz w:val="24"/>
          <w:szCs w:val="24"/>
        </w:rPr>
        <w:t xml:space="preserve"> </w:t>
      </w:r>
    </w:p>
    <w:p w14:paraId="602EADAA" w14:textId="77777777" w:rsidR="00615D82" w:rsidRPr="006130A5" w:rsidRDefault="00615D82" w:rsidP="0047484C">
      <w:pPr>
        <w:spacing w:after="0"/>
      </w:pPr>
    </w:p>
    <w:p w14:paraId="3AD1B001" w14:textId="7E2C553E" w:rsidR="007F724C" w:rsidRPr="00534435" w:rsidRDefault="007F724C" w:rsidP="0047484C">
      <w:pPr>
        <w:spacing w:after="0"/>
      </w:pPr>
    </w:p>
    <w:p w14:paraId="70E1F99D" w14:textId="6E602FD7" w:rsidR="00752CAF" w:rsidRDefault="002C7A93" w:rsidP="00615D82">
      <w:pPr>
        <w:spacing w:after="0"/>
        <w:ind w:left="1191"/>
        <w:rPr>
          <w:b/>
          <w:bCs/>
          <w:color w:val="003E69"/>
        </w:rPr>
      </w:pPr>
      <w:r>
        <w:rPr>
          <w:rFonts w:cstheme="minorHAnsi"/>
          <w:b/>
          <w:bCs/>
          <w:noProof/>
          <w:color w:val="003E69"/>
          <w:lang w:val="nb-NO"/>
        </w:rPr>
        <w:drawing>
          <wp:anchor distT="0" distB="0" distL="114300" distR="114300" simplePos="0" relativeHeight="251662347" behindDoc="0" locked="0" layoutInCell="1" allowOverlap="1" wp14:anchorId="7B183C18" wp14:editId="6BC6619F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508958" cy="508958"/>
            <wp:effectExtent l="0" t="0" r="5715" b="5715"/>
            <wp:wrapSquare wrapText="bothSides"/>
            <wp:docPr id="1825008506" name="Bilde 1825008506" descr="Et bilde som inneholder Grafikk, sirkel, symbol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58338" name="Bilde 3" descr="Et bilde som inneholder Grafikk, sirkel, symbol, Font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58" cy="50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CAF" w:rsidRPr="004C316C">
        <w:rPr>
          <w:b/>
          <w:bCs/>
          <w:color w:val="003E69"/>
        </w:rPr>
        <w:t xml:space="preserve">What </w:t>
      </w:r>
      <w:r w:rsidR="00752CAF">
        <w:rPr>
          <w:b/>
          <w:bCs/>
          <w:color w:val="003E69"/>
        </w:rPr>
        <w:t>does this result mean?</w:t>
      </w:r>
    </w:p>
    <w:p w14:paraId="4E8E3C29" w14:textId="4523C959" w:rsidR="00F51A32" w:rsidRDefault="00A97F88" w:rsidP="00615D82">
      <w:pPr>
        <w:spacing w:after="0"/>
        <w:ind w:left="1191"/>
      </w:pPr>
      <w:r w:rsidRPr="00A97F88">
        <w:t>HPV (human papillomavirus)</w:t>
      </w:r>
      <w:r w:rsidR="00F0056E">
        <w:t xml:space="preserve"> was found in your self-sample</w:t>
      </w:r>
      <w:r w:rsidRPr="00A97F88">
        <w:t xml:space="preserve">. </w:t>
      </w:r>
    </w:p>
    <w:p w14:paraId="259580B7" w14:textId="40513F52" w:rsidR="00A95BA1" w:rsidRDefault="00A97F88" w:rsidP="00615D82">
      <w:pPr>
        <w:spacing w:after="0"/>
        <w:ind w:left="1191"/>
      </w:pPr>
      <w:r w:rsidRPr="00A97F88">
        <w:t>It is very common t</w:t>
      </w:r>
      <w:r>
        <w:t>o have HPV</w:t>
      </w:r>
      <w:r w:rsidR="00F0056E">
        <w:t xml:space="preserve"> without</w:t>
      </w:r>
      <w:r w:rsidR="00CA7EF3">
        <w:t xml:space="preserve"> </w:t>
      </w:r>
      <w:r w:rsidR="0059737B">
        <w:t>noticing</w:t>
      </w:r>
      <w:r w:rsidR="00FB621F">
        <w:t xml:space="preserve">, and usually the </w:t>
      </w:r>
      <w:r w:rsidR="0059737B">
        <w:t xml:space="preserve">body can handle the infection itself. </w:t>
      </w:r>
      <w:r w:rsidR="00B24277">
        <w:t>In</w:t>
      </w:r>
      <w:r w:rsidR="00A264DD">
        <w:t xml:space="preserve"> some cases, HPV may </w:t>
      </w:r>
      <w:r w:rsidR="00A95BA1">
        <w:t>lead to</w:t>
      </w:r>
      <w:r w:rsidR="00A264DD">
        <w:t xml:space="preserve"> </w:t>
      </w:r>
      <w:r w:rsidR="004F5407">
        <w:t>abnormal cells</w:t>
      </w:r>
      <w:r w:rsidR="00A264DD">
        <w:t xml:space="preserve">, which </w:t>
      </w:r>
      <w:r w:rsidR="00AE532B">
        <w:t xml:space="preserve">in </w:t>
      </w:r>
      <w:r w:rsidR="00F318F0">
        <w:t>rar</w:t>
      </w:r>
      <w:r w:rsidR="00AE532B">
        <w:t>e cases</w:t>
      </w:r>
      <w:r w:rsidR="00F318F0">
        <w:t xml:space="preserve"> </w:t>
      </w:r>
      <w:r w:rsidR="00A95BA1">
        <w:t>can</w:t>
      </w:r>
      <w:r w:rsidR="00A264DD">
        <w:t xml:space="preserve"> develop</w:t>
      </w:r>
      <w:r w:rsidR="008F7D64">
        <w:t xml:space="preserve"> into</w:t>
      </w:r>
      <w:r w:rsidR="00A264DD">
        <w:t xml:space="preserve"> cervical cancer</w:t>
      </w:r>
      <w:r w:rsidR="002630F1">
        <w:t xml:space="preserve">. </w:t>
      </w:r>
    </w:p>
    <w:p w14:paraId="512615D2" w14:textId="77777777" w:rsidR="00A95BA1" w:rsidRDefault="00A95BA1" w:rsidP="00615D82">
      <w:pPr>
        <w:spacing w:after="0"/>
        <w:ind w:left="1191"/>
      </w:pPr>
    </w:p>
    <w:p w14:paraId="3B0EBA0A" w14:textId="6FE133DA" w:rsidR="00A97F88" w:rsidRPr="00A97F88" w:rsidRDefault="00D07549" w:rsidP="00615D82">
      <w:pPr>
        <w:spacing w:after="0"/>
        <w:ind w:left="1191"/>
      </w:pPr>
      <w:r>
        <w:t>A c</w:t>
      </w:r>
      <w:r w:rsidR="00363A61">
        <w:t xml:space="preserve">ervical test taken by a doctor </w:t>
      </w:r>
      <w:r w:rsidR="00193B55">
        <w:t xml:space="preserve">can </w:t>
      </w:r>
      <w:r w:rsidR="008F7D64">
        <w:t>detect</w:t>
      </w:r>
      <w:r w:rsidR="00615D82">
        <w:t xml:space="preserve"> </w:t>
      </w:r>
      <w:r w:rsidR="00476FEB">
        <w:t>abnormal cells</w:t>
      </w:r>
      <w:r w:rsidR="004D60EE">
        <w:t xml:space="preserve"> that</w:t>
      </w:r>
      <w:r w:rsidR="00615D82">
        <w:t xml:space="preserve"> </w:t>
      </w:r>
      <w:r w:rsidR="00D24AD0">
        <w:t>can</w:t>
      </w:r>
      <w:r w:rsidR="00615D82">
        <w:t xml:space="preserve"> be treated</w:t>
      </w:r>
      <w:r w:rsidR="009F54FA">
        <w:t xml:space="preserve"> if necessary</w:t>
      </w:r>
      <w:r w:rsidR="00615D82">
        <w:t>.</w:t>
      </w:r>
      <w:r w:rsidR="00A24FE1">
        <w:t xml:space="preserve"> </w:t>
      </w:r>
      <w:r w:rsidR="00DD29E8">
        <w:t xml:space="preserve"> </w:t>
      </w:r>
    </w:p>
    <w:p w14:paraId="644FF7AC" w14:textId="0B21C282" w:rsidR="007E44C1" w:rsidRPr="003C6DF9" w:rsidRDefault="009F1DD8" w:rsidP="007E44C1">
      <w:pPr>
        <w:spacing w:after="0"/>
        <w:ind w:left="1191"/>
      </w:pPr>
      <w:r w:rsidRPr="008C4DF8">
        <w:rPr>
          <w:b/>
          <w:noProof/>
          <w:color w:val="003E69"/>
          <w:lang w:val="nb-NO"/>
        </w:rPr>
        <w:drawing>
          <wp:anchor distT="0" distB="0" distL="114300" distR="114300" simplePos="0" relativeHeight="251658251" behindDoc="0" locked="0" layoutInCell="1" allowOverlap="1" wp14:anchorId="69D58323" wp14:editId="6E505B4A">
            <wp:simplePos x="0" y="0"/>
            <wp:positionH relativeFrom="margin">
              <wp:posOffset>-64770</wp:posOffset>
            </wp:positionH>
            <wp:positionV relativeFrom="paragraph">
              <wp:posOffset>142240</wp:posOffset>
            </wp:positionV>
            <wp:extent cx="628650" cy="628650"/>
            <wp:effectExtent l="0" t="0" r="0" b="0"/>
            <wp:wrapSquare wrapText="bothSides"/>
            <wp:docPr id="797733472" name="Bilde 797733472" descr="Et bilde som inneholder Grafikk, Font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9546" name="Bilde 2" descr="Et bilde som inneholder Grafikk, Font, skjermbilde, symbol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D5FF7" w14:textId="53DDDC98" w:rsidR="007E44C1" w:rsidRPr="008C4DF8" w:rsidRDefault="009F54FA" w:rsidP="008C4DF8">
      <w:pPr>
        <w:spacing w:after="0"/>
        <w:ind w:left="1191"/>
        <w:rPr>
          <w:b/>
          <w:bCs/>
          <w:color w:val="003E69"/>
        </w:rPr>
      </w:pPr>
      <w:r w:rsidRPr="009F54FA">
        <w:rPr>
          <w:b/>
          <w:bCs/>
          <w:color w:val="FF0000"/>
        </w:rPr>
        <w:t xml:space="preserve">(HPV 16) </w:t>
      </w:r>
      <w:r w:rsidR="00E81DD5" w:rsidRPr="008C4DF8">
        <w:rPr>
          <w:b/>
          <w:bCs/>
          <w:color w:val="003E69"/>
        </w:rPr>
        <w:t>Now what</w:t>
      </w:r>
      <w:r w:rsidR="007E44C1" w:rsidRPr="008C4DF8">
        <w:rPr>
          <w:b/>
          <w:bCs/>
          <w:color w:val="003E69"/>
        </w:rPr>
        <w:t xml:space="preserve">? </w:t>
      </w:r>
    </w:p>
    <w:p w14:paraId="30CB051A" w14:textId="4F208364" w:rsidR="008C413D" w:rsidRDefault="007E44C1" w:rsidP="008C4DF8">
      <w:pPr>
        <w:spacing w:after="0"/>
        <w:ind w:left="1191"/>
      </w:pPr>
      <w:r w:rsidRPr="008C4DF8">
        <w:t>You will soon be referred to a gynaecologist at “</w:t>
      </w:r>
      <w:r w:rsidRPr="008C4DF8">
        <w:rPr>
          <w:color w:val="FF0000"/>
        </w:rPr>
        <w:t>name of the hospital</w:t>
      </w:r>
      <w:r w:rsidRPr="008C4DF8">
        <w:t xml:space="preserve">”. The gynaecologist will </w:t>
      </w:r>
      <w:r w:rsidR="009F54FA">
        <w:t>perform</w:t>
      </w:r>
      <w:r w:rsidRPr="008C4DF8">
        <w:t xml:space="preserve"> </w:t>
      </w:r>
      <w:r w:rsidR="0030667E" w:rsidRPr="008C4DF8">
        <w:t>a</w:t>
      </w:r>
      <w:r w:rsidRPr="008C4DF8">
        <w:t xml:space="preserve"> gynaecological examination</w:t>
      </w:r>
      <w:r w:rsidR="009F54FA">
        <w:t xml:space="preserve"> and take a cervical </w:t>
      </w:r>
      <w:r w:rsidR="0059549B">
        <w:t>test</w:t>
      </w:r>
      <w:r w:rsidRPr="008C4DF8">
        <w:t>.</w:t>
      </w:r>
      <w:r w:rsidR="008C4DF8" w:rsidRPr="008C4DF8">
        <w:t xml:space="preserve"> </w:t>
      </w:r>
      <w:r w:rsidR="008C4DF8" w:rsidRPr="008C4DF8">
        <w:tab/>
      </w:r>
      <w:r w:rsidR="008C4DF8" w:rsidRPr="008C4DF8">
        <w:tab/>
      </w:r>
    </w:p>
    <w:p w14:paraId="37EC937A" w14:textId="6E3974D5" w:rsidR="007E44C1" w:rsidRPr="00D51C92" w:rsidRDefault="008C4DF8" w:rsidP="008C413D">
      <w:pPr>
        <w:spacing w:after="0"/>
        <w:ind w:left="1191"/>
        <w:jc w:val="center"/>
        <w:rPr>
          <w:b/>
          <w:bCs/>
          <w:color w:val="FF0000"/>
          <w:sz w:val="32"/>
          <w:szCs w:val="32"/>
        </w:rPr>
      </w:pPr>
      <w:r w:rsidRPr="00D51C92">
        <w:rPr>
          <w:b/>
          <w:bCs/>
          <w:color w:val="FF0000"/>
          <w:sz w:val="32"/>
          <w:szCs w:val="32"/>
        </w:rPr>
        <w:t>//</w:t>
      </w:r>
      <w:r w:rsidR="00677235">
        <w:rPr>
          <w:b/>
          <w:bCs/>
          <w:color w:val="FF0000"/>
          <w:sz w:val="32"/>
          <w:szCs w:val="32"/>
        </w:rPr>
        <w:t>or</w:t>
      </w:r>
      <w:r w:rsidRPr="00D51C92">
        <w:rPr>
          <w:b/>
          <w:bCs/>
          <w:color w:val="FF0000"/>
          <w:sz w:val="32"/>
          <w:szCs w:val="32"/>
        </w:rPr>
        <w:t>//</w:t>
      </w:r>
    </w:p>
    <w:p w14:paraId="0988A90C" w14:textId="2219D3C4" w:rsidR="007E44C1" w:rsidRPr="008C4DF8" w:rsidRDefault="009F1DD8" w:rsidP="007E44C1">
      <w:pPr>
        <w:spacing w:after="0"/>
        <w:ind w:left="1191"/>
        <w:rPr>
          <w:b/>
          <w:bCs/>
          <w:color w:val="003E69"/>
        </w:rPr>
      </w:pPr>
      <w:r w:rsidRPr="008C4DF8">
        <w:rPr>
          <w:b/>
          <w:noProof/>
          <w:color w:val="003E69"/>
          <w:lang w:val="nb-NO"/>
        </w:rPr>
        <w:drawing>
          <wp:anchor distT="0" distB="0" distL="114300" distR="114300" simplePos="0" relativeHeight="251658245" behindDoc="0" locked="0" layoutInCell="1" allowOverlap="1" wp14:anchorId="0F932973" wp14:editId="1FD29FFC">
            <wp:simplePos x="0" y="0"/>
            <wp:positionH relativeFrom="margin">
              <wp:posOffset>-62865</wp:posOffset>
            </wp:positionH>
            <wp:positionV relativeFrom="paragraph">
              <wp:posOffset>108585</wp:posOffset>
            </wp:positionV>
            <wp:extent cx="628650" cy="628650"/>
            <wp:effectExtent l="0" t="0" r="0" b="0"/>
            <wp:wrapSquare wrapText="bothSides"/>
            <wp:docPr id="665489714" name="Bilde 665489714" descr="Et bilde som inneholder Grafikk, Font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9546" name="Bilde 2" descr="Et bilde som inneholder Grafikk, Font, skjermbilde, symbol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4FA" w:rsidRPr="009F54FA">
        <w:rPr>
          <w:b/>
          <w:bCs/>
          <w:color w:val="FF0000"/>
        </w:rPr>
        <w:t xml:space="preserve">(HPV </w:t>
      </w:r>
      <w:r w:rsidR="00677235">
        <w:rPr>
          <w:b/>
          <w:bCs/>
          <w:color w:val="FF0000"/>
        </w:rPr>
        <w:t>not</w:t>
      </w:r>
      <w:r w:rsidR="009F54FA" w:rsidRPr="009F54FA">
        <w:rPr>
          <w:b/>
          <w:bCs/>
          <w:color w:val="FF0000"/>
        </w:rPr>
        <w:t xml:space="preserve"> 16) </w:t>
      </w:r>
      <w:r w:rsidR="00E81DD5" w:rsidRPr="008C4DF8">
        <w:rPr>
          <w:b/>
          <w:bCs/>
          <w:color w:val="003E69"/>
        </w:rPr>
        <w:t>N</w:t>
      </w:r>
      <w:r w:rsidR="007E44C1" w:rsidRPr="008C4DF8">
        <w:rPr>
          <w:b/>
          <w:bCs/>
          <w:color w:val="003E69"/>
        </w:rPr>
        <w:t>ow</w:t>
      </w:r>
      <w:r w:rsidR="00E81DD5" w:rsidRPr="008C4DF8">
        <w:rPr>
          <w:b/>
          <w:bCs/>
          <w:color w:val="003E69"/>
        </w:rPr>
        <w:t xml:space="preserve"> what</w:t>
      </w:r>
      <w:r w:rsidR="007E44C1" w:rsidRPr="008C4DF8">
        <w:rPr>
          <w:b/>
          <w:bCs/>
          <w:color w:val="003E69"/>
        </w:rPr>
        <w:t xml:space="preserve">? </w:t>
      </w:r>
    </w:p>
    <w:p w14:paraId="5AC9ECED" w14:textId="143283B9" w:rsidR="007E44C1" w:rsidRPr="00251589" w:rsidRDefault="001306E6" w:rsidP="007E44C1">
      <w:pPr>
        <w:spacing w:after="0"/>
        <w:ind w:left="1191"/>
        <w:rPr>
          <w:i/>
          <w:iCs/>
        </w:rPr>
      </w:pPr>
      <w:r w:rsidRPr="008C4DF8">
        <w:t xml:space="preserve">Contact </w:t>
      </w:r>
      <w:r w:rsidR="00B3788D">
        <w:t>the</w:t>
      </w:r>
      <w:r w:rsidRPr="008C4DF8">
        <w:t xml:space="preserve"> </w:t>
      </w:r>
      <w:r w:rsidR="008515A9" w:rsidRPr="008C4DF8">
        <w:t>doctor’s</w:t>
      </w:r>
      <w:r w:rsidRPr="008C4DF8">
        <w:t xml:space="preserve"> office</w:t>
      </w:r>
      <w:r w:rsidR="00520643" w:rsidRPr="008C4DF8">
        <w:t xml:space="preserve"> at telephone </w:t>
      </w:r>
      <w:r w:rsidR="00520643" w:rsidRPr="008C4DF8">
        <w:rPr>
          <w:color w:val="FF0000"/>
        </w:rPr>
        <w:t xml:space="preserve">123456789 </w:t>
      </w:r>
      <w:r w:rsidR="00520643" w:rsidRPr="008C4DF8">
        <w:t>as soon as possible</w:t>
      </w:r>
      <w:r w:rsidR="00433BE9" w:rsidRPr="008C4DF8">
        <w:t>, to schedule an appointment</w:t>
      </w:r>
      <w:r w:rsidR="00B557AF">
        <w:t xml:space="preserve"> for a cervical test</w:t>
      </w:r>
      <w:r w:rsidR="00520643" w:rsidRPr="008C4DF8">
        <w:t>.</w:t>
      </w:r>
      <w:r w:rsidR="00775173" w:rsidRPr="008C4DF8">
        <w:t xml:space="preserve"> </w:t>
      </w:r>
      <w:r w:rsidR="00B557AF">
        <w:t xml:space="preserve">The cervical test </w:t>
      </w:r>
      <w:r w:rsidR="00D24941">
        <w:t>is taken</w:t>
      </w:r>
      <w:r w:rsidR="00677235">
        <w:t xml:space="preserve"> as part of</w:t>
      </w:r>
      <w:r w:rsidR="000A3B23">
        <w:t xml:space="preserve"> a</w:t>
      </w:r>
      <w:r w:rsidR="00D24941">
        <w:t xml:space="preserve"> </w:t>
      </w:r>
      <w:r w:rsidR="00775173" w:rsidRPr="008C4DF8">
        <w:t>gynaecological examination.</w:t>
      </w:r>
      <w:r w:rsidR="00775173" w:rsidRPr="00251589">
        <w:rPr>
          <w:i/>
          <w:iCs/>
        </w:rPr>
        <w:t xml:space="preserve"> </w:t>
      </w:r>
      <w:r w:rsidR="00D24941">
        <w:rPr>
          <w:i/>
          <w:iCs/>
        </w:rPr>
        <w:t xml:space="preserve">Contact </w:t>
      </w:r>
      <w:r w:rsidR="00B3788D">
        <w:rPr>
          <w:i/>
          <w:iCs/>
        </w:rPr>
        <w:t>the doctor’s office i</w:t>
      </w:r>
      <w:r w:rsidR="00CF0885" w:rsidRPr="00251589">
        <w:rPr>
          <w:i/>
          <w:iCs/>
        </w:rPr>
        <w:t xml:space="preserve">f </w:t>
      </w:r>
      <w:r w:rsidR="00251589">
        <w:rPr>
          <w:i/>
          <w:iCs/>
        </w:rPr>
        <w:t xml:space="preserve">you find </w:t>
      </w:r>
      <w:r w:rsidR="00684B38" w:rsidRPr="00251589">
        <w:rPr>
          <w:i/>
          <w:iCs/>
        </w:rPr>
        <w:t>the</w:t>
      </w:r>
      <w:r w:rsidR="00FD41B9" w:rsidRPr="00251589">
        <w:rPr>
          <w:i/>
          <w:iCs/>
        </w:rPr>
        <w:t xml:space="preserve"> examination challenging, </w:t>
      </w:r>
      <w:r w:rsidR="00B3788D">
        <w:rPr>
          <w:i/>
          <w:iCs/>
        </w:rPr>
        <w:t xml:space="preserve">and </w:t>
      </w:r>
      <w:r w:rsidR="00C42577">
        <w:rPr>
          <w:i/>
          <w:iCs/>
        </w:rPr>
        <w:t xml:space="preserve">we can </w:t>
      </w:r>
      <w:r w:rsidR="000A3B23">
        <w:rPr>
          <w:i/>
          <w:iCs/>
        </w:rPr>
        <w:t>arrange a good</w:t>
      </w:r>
      <w:r w:rsidR="0059549B">
        <w:rPr>
          <w:i/>
          <w:iCs/>
        </w:rPr>
        <w:t xml:space="preserve"> </w:t>
      </w:r>
      <w:r w:rsidR="00C42577">
        <w:rPr>
          <w:i/>
          <w:iCs/>
        </w:rPr>
        <w:t>follow-up</w:t>
      </w:r>
      <w:r w:rsidR="000A3B23">
        <w:rPr>
          <w:i/>
          <w:iCs/>
        </w:rPr>
        <w:t xml:space="preserve"> for you</w:t>
      </w:r>
      <w:r w:rsidR="00FD41B9" w:rsidRPr="00251589">
        <w:rPr>
          <w:i/>
          <w:iCs/>
        </w:rPr>
        <w:t xml:space="preserve">. </w:t>
      </w:r>
    </w:p>
    <w:p w14:paraId="2A539706" w14:textId="25EDC728" w:rsidR="007E44C1" w:rsidRDefault="007E44C1" w:rsidP="00615D82">
      <w:pPr>
        <w:spacing w:after="0"/>
        <w:ind w:left="1191"/>
        <w:rPr>
          <w:i/>
          <w:iCs/>
          <w:color w:val="FF0000"/>
        </w:rPr>
      </w:pPr>
    </w:p>
    <w:p w14:paraId="594C3ABB" w14:textId="3DFB52AC" w:rsidR="00B13F42" w:rsidRPr="008B20D8" w:rsidRDefault="002736DB" w:rsidP="00615D82">
      <w:pPr>
        <w:spacing w:after="0"/>
        <w:ind w:left="1191"/>
        <w:rPr>
          <w:b/>
          <w:bCs/>
          <w:color w:val="003E69"/>
        </w:rPr>
      </w:pPr>
      <w:r>
        <w:rPr>
          <w:b/>
          <w:bCs/>
          <w:color w:val="003E69"/>
        </w:rPr>
        <w:t xml:space="preserve">How </w:t>
      </w:r>
      <w:r w:rsidR="008B20D8" w:rsidRPr="008B20D8">
        <w:rPr>
          <w:b/>
          <w:bCs/>
          <w:color w:val="003E69"/>
        </w:rPr>
        <w:t xml:space="preserve">cervical screening </w:t>
      </w:r>
      <w:r w:rsidR="009177CC">
        <w:rPr>
          <w:b/>
          <w:bCs/>
          <w:color w:val="003E69"/>
        </w:rPr>
        <w:t>is done</w:t>
      </w:r>
      <w:r w:rsidR="008B20D8" w:rsidRPr="008B20D8">
        <w:rPr>
          <w:b/>
          <w:bCs/>
          <w:color w:val="003E69"/>
        </w:rPr>
        <w:t xml:space="preserve"> </w:t>
      </w:r>
      <w:r w:rsidR="00D56619">
        <w:rPr>
          <w:b/>
          <w:bCs/>
          <w:color w:val="003E69"/>
        </w:rPr>
        <w:t>(</w:t>
      </w:r>
      <w:r w:rsidR="0043129F">
        <w:rPr>
          <w:b/>
          <w:bCs/>
          <w:color w:val="003E69"/>
        </w:rPr>
        <w:t xml:space="preserve">short </w:t>
      </w:r>
      <w:r w:rsidR="00564BB4">
        <w:rPr>
          <w:b/>
          <w:bCs/>
          <w:color w:val="003E69"/>
        </w:rPr>
        <w:t xml:space="preserve">film – </w:t>
      </w:r>
      <w:hyperlink r:id="rId18" w:history="1">
        <w:r w:rsidR="00564BB4" w:rsidRPr="000D5B91">
          <w:rPr>
            <w:rStyle w:val="Hyperkobling"/>
            <w:b/>
            <w:bCs/>
            <w:i/>
            <w:iCs/>
          </w:rPr>
          <w:t>www.sjekkdeg.no</w:t>
        </w:r>
      </w:hyperlink>
      <w:r w:rsidR="00564BB4">
        <w:rPr>
          <w:b/>
          <w:bCs/>
          <w:color w:val="003E69"/>
        </w:rPr>
        <w:t xml:space="preserve"> </w:t>
      </w:r>
      <w:r w:rsidR="00407DA2">
        <w:rPr>
          <w:b/>
          <w:bCs/>
          <w:color w:val="003E69"/>
        </w:rPr>
        <w:t>//</w:t>
      </w:r>
      <w:r w:rsidR="0043129F">
        <w:rPr>
          <w:b/>
          <w:bCs/>
          <w:color w:val="003E69"/>
        </w:rPr>
        <w:t xml:space="preserve"> </w:t>
      </w:r>
      <w:r w:rsidR="00921598">
        <w:rPr>
          <w:b/>
          <w:bCs/>
          <w:color w:val="003E69"/>
        </w:rPr>
        <w:t>other languages</w:t>
      </w:r>
      <w:r w:rsidR="0043129F">
        <w:rPr>
          <w:b/>
          <w:bCs/>
          <w:color w:val="003E69"/>
        </w:rPr>
        <w:t xml:space="preserve">) </w:t>
      </w:r>
    </w:p>
    <w:p w14:paraId="3DA29034" w14:textId="65988C9E" w:rsidR="00C42577" w:rsidRDefault="00C42577" w:rsidP="00C42577">
      <w:pPr>
        <w:spacing w:after="0"/>
        <w:ind w:left="1191"/>
        <w:rPr>
          <w:b/>
          <w:bCs/>
        </w:rPr>
      </w:pPr>
      <w:r>
        <w:rPr>
          <w:b/>
          <w:bCs/>
          <w:noProof/>
          <w:color w:val="003E69"/>
          <w:lang w:val="nb-NO"/>
        </w:rPr>
        <w:drawing>
          <wp:anchor distT="0" distB="0" distL="114300" distR="114300" simplePos="0" relativeHeight="251658246" behindDoc="0" locked="0" layoutInCell="1" allowOverlap="1" wp14:anchorId="722A2BB1" wp14:editId="149128B0">
            <wp:simplePos x="0" y="0"/>
            <wp:positionH relativeFrom="margin">
              <wp:posOffset>-66675</wp:posOffset>
            </wp:positionH>
            <wp:positionV relativeFrom="paragraph">
              <wp:posOffset>92075</wp:posOffset>
            </wp:positionV>
            <wp:extent cx="628650" cy="628650"/>
            <wp:effectExtent l="0" t="0" r="0" b="0"/>
            <wp:wrapSquare wrapText="bothSides"/>
            <wp:docPr id="1523302277" name="Bilde 1523302277" descr="Et bilde som inneholder Grafikk, tegning, clip art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35259" name="Bilde 2" descr="Et bilde som inneholder Grafikk, tegning, clip art, symbol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B23">
        <w:t xml:space="preserve">When you </w:t>
      </w:r>
      <w:r>
        <w:t xml:space="preserve">take a </w:t>
      </w:r>
      <w:r w:rsidR="0059549B">
        <w:t>cervical</w:t>
      </w:r>
      <w:r>
        <w:t xml:space="preserve"> test, you will sit in a gynaecology chair. </w:t>
      </w:r>
      <w:r w:rsidRPr="008C606B">
        <w:t xml:space="preserve">The </w:t>
      </w:r>
      <w:r>
        <w:t>doctor</w:t>
      </w:r>
      <w:r w:rsidRPr="008C606B">
        <w:t xml:space="preserve"> will take a</w:t>
      </w:r>
      <w:r>
        <w:t xml:space="preserve"> sample from your cervix with a soft brush. The examination only takes a few minutes. It may be a bit uncomfortable, but you should not feel any pain. You will pay </w:t>
      </w:r>
      <w:r w:rsidR="000A3B23">
        <w:t xml:space="preserve">a </w:t>
      </w:r>
      <w:r>
        <w:t xml:space="preserve">normal fee for the appointment. </w:t>
      </w:r>
      <w:r w:rsidRPr="007533FF">
        <w:rPr>
          <w:b/>
          <w:bCs/>
        </w:rPr>
        <w:t>The</w:t>
      </w:r>
      <w:r>
        <w:rPr>
          <w:b/>
          <w:bCs/>
        </w:rPr>
        <w:t xml:space="preserve"> </w:t>
      </w:r>
      <w:r w:rsidR="0059549B">
        <w:rPr>
          <w:b/>
          <w:bCs/>
        </w:rPr>
        <w:t>cervical</w:t>
      </w:r>
      <w:r w:rsidRPr="007533FF">
        <w:rPr>
          <w:b/>
          <w:bCs/>
        </w:rPr>
        <w:t xml:space="preserve"> test should not be taken during menstruation</w:t>
      </w:r>
      <w:r>
        <w:rPr>
          <w:b/>
          <w:bCs/>
        </w:rPr>
        <w:t>.</w:t>
      </w:r>
    </w:p>
    <w:p w14:paraId="31DB081D" w14:textId="77777777" w:rsidR="00C42577" w:rsidRDefault="00C42577" w:rsidP="00C42577">
      <w:pPr>
        <w:spacing w:after="0"/>
        <w:ind w:left="1191"/>
        <w:rPr>
          <w:b/>
          <w:bCs/>
        </w:rPr>
      </w:pPr>
    </w:p>
    <w:p w14:paraId="61CF148D" w14:textId="782C7F91" w:rsidR="009177CC" w:rsidRDefault="000B0633" w:rsidP="00615D82">
      <w:pPr>
        <w:spacing w:after="0"/>
        <w:ind w:left="1191"/>
      </w:pPr>
      <w:r>
        <w:t xml:space="preserve">If you have any concerns or questions prior to the </w:t>
      </w:r>
      <w:r w:rsidR="00825E03">
        <w:t xml:space="preserve">test, please talk to the doctor. We recommend </w:t>
      </w:r>
      <w:r w:rsidR="00655518">
        <w:t xml:space="preserve">seeing </w:t>
      </w:r>
      <w:r w:rsidR="00825E03">
        <w:t>the film</w:t>
      </w:r>
      <w:r w:rsidR="00C74764">
        <w:t xml:space="preserve"> about the test. Many women feel more comfortable wearing a dress or a skirt</w:t>
      </w:r>
      <w:r w:rsidR="007F3674">
        <w:t>. Y</w:t>
      </w:r>
      <w:r w:rsidR="00C74764">
        <w:t>ou may bring a friend if you prefer.</w:t>
      </w:r>
    </w:p>
    <w:p w14:paraId="39AC20F5" w14:textId="77777777" w:rsidR="009F1DD8" w:rsidRDefault="009F1DD8" w:rsidP="00615D82">
      <w:pPr>
        <w:spacing w:after="0"/>
        <w:ind w:left="1191"/>
      </w:pPr>
    </w:p>
    <w:p w14:paraId="1392DD4C" w14:textId="29BE9929" w:rsidR="009F1DD8" w:rsidRPr="009F1DD8" w:rsidRDefault="008C606B" w:rsidP="0059549B">
      <w:pPr>
        <w:spacing w:after="0"/>
        <w:ind w:left="1191"/>
        <w:rPr>
          <w:b/>
          <w:bCs/>
        </w:rPr>
      </w:pPr>
      <w:r w:rsidRPr="009F1DD8">
        <w:rPr>
          <w:b/>
          <w:bCs/>
          <w:sz w:val="24"/>
          <w:szCs w:val="24"/>
        </w:rPr>
        <w:t xml:space="preserve"> </w:t>
      </w:r>
      <w:r w:rsidR="009F1DD8" w:rsidRPr="009F1DD8">
        <w:rPr>
          <w:b/>
          <w:bCs/>
        </w:rPr>
        <w:t xml:space="preserve">You can read more at </w:t>
      </w:r>
      <w:hyperlink r:id="rId19" w:history="1">
        <w:r w:rsidR="009F1DD8" w:rsidRPr="009F1DD8">
          <w:rPr>
            <w:rStyle w:val="Hyperkobling"/>
            <w:b/>
            <w:bCs/>
          </w:rPr>
          <w:t>hpvhjemmetest.no</w:t>
        </w:r>
      </w:hyperlink>
    </w:p>
    <w:p w14:paraId="766B7440" w14:textId="1B79327E" w:rsidR="005468E5" w:rsidRPr="0059549B" w:rsidRDefault="00355D7F" w:rsidP="0059549B">
      <w:pPr>
        <w:spacing w:after="0"/>
        <w:ind w:left="1191"/>
      </w:pPr>
      <w:r w:rsidRPr="002D4860">
        <w:rPr>
          <w:rFonts w:cstheme="minorHAnsi"/>
          <w:b/>
          <w:bCs/>
          <w:noProof/>
          <w:color w:val="003E69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4BBD7050" wp14:editId="7DCF54A4">
                <wp:simplePos x="0" y="0"/>
                <wp:positionH relativeFrom="margin">
                  <wp:posOffset>-905510</wp:posOffset>
                </wp:positionH>
                <wp:positionV relativeFrom="paragraph">
                  <wp:posOffset>188595</wp:posOffset>
                </wp:positionV>
                <wp:extent cx="7562850" cy="1219200"/>
                <wp:effectExtent l="0" t="0" r="19050" b="19050"/>
                <wp:wrapNone/>
                <wp:docPr id="1990981307" name="Rektangel 199098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219200"/>
                        </a:xfrm>
                        <a:prstGeom prst="rect">
                          <a:avLst/>
                        </a:prstGeom>
                        <a:solidFill>
                          <a:srgbClr val="D1D9EB"/>
                        </a:solidFill>
                        <a:ln>
                          <a:solidFill>
                            <a:srgbClr val="D1D9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66109" w14:textId="77777777" w:rsidR="00355D7F" w:rsidRDefault="00355D7F" w:rsidP="00355D7F">
                            <w:pPr>
                              <w:spacing w:after="0"/>
                              <w:ind w:left="1247" w:right="-227"/>
                            </w:pPr>
                          </w:p>
                          <w:p w14:paraId="731565EA" w14:textId="77777777" w:rsidR="00355D7F" w:rsidRDefault="00355D7F" w:rsidP="00355D7F"/>
                          <w:p w14:paraId="16F3C56F" w14:textId="77777777" w:rsidR="00355D7F" w:rsidRDefault="00355D7F" w:rsidP="00355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D7050" id="Rektangel 1990981307" o:spid="_x0000_s1027" style="position:absolute;left:0;text-align:left;margin-left:-71.3pt;margin-top:14.85pt;width:595.5pt;height:96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" fillcolor="#d1d9eb" strokecolor="#d1d9eb" strokeweight="1pt">
                <v:textbox>
                  <w:txbxContent>
                    <w:p w14:paraId="1B966109" w14:textId="77777777" w:rsidR="00355D7F" w:rsidRDefault="00355D7F" w:rsidP="00355D7F">
                      <w:pPr>
                        <w:spacing w:after="0"/>
                        <w:ind w:left="1247" w:right="-227"/>
                      </w:pPr>
                    </w:p>
                    <w:p w14:paraId="731565EA" w14:textId="77777777" w:rsidR="00355D7F" w:rsidRDefault="00355D7F" w:rsidP="00355D7F"/>
                    <w:p w14:paraId="16F3C56F" w14:textId="77777777" w:rsidR="00355D7F" w:rsidRDefault="00355D7F" w:rsidP="00355D7F"/>
                  </w:txbxContent>
                </v:textbox>
                <w10:wrap anchorx="margin"/>
              </v:rect>
            </w:pict>
          </mc:Fallback>
        </mc:AlternateContent>
      </w:r>
    </w:p>
    <w:p w14:paraId="1B703872" w14:textId="31E1C54D" w:rsidR="008C4DF8" w:rsidRDefault="008C4DF8" w:rsidP="008C4DF8">
      <w:pPr>
        <w:pStyle w:val="Brdtekst"/>
        <w:spacing w:after="0"/>
        <w:rPr>
          <w:rStyle w:val="normaltextrun"/>
          <w:b/>
          <w:bCs/>
          <w:color w:val="003E69"/>
        </w:rPr>
      </w:pPr>
    </w:p>
    <w:p w14:paraId="1260F32C" w14:textId="1AF53DC3" w:rsidR="005468E5" w:rsidRPr="008A0D7B" w:rsidRDefault="005468E5" w:rsidP="008C4DF8">
      <w:pPr>
        <w:pStyle w:val="Brdtekst"/>
        <w:spacing w:after="0"/>
        <w:rPr>
          <w:rStyle w:val="normaltextrun"/>
          <w:b/>
          <w:bCs/>
          <w:color w:val="003E69"/>
        </w:rPr>
        <w:sectPr w:rsidR="005468E5" w:rsidRPr="008A0D7B" w:rsidSect="005468E5">
          <w:type w:val="continuous"/>
          <w:pgSz w:w="11906" w:h="16838"/>
          <w:pgMar w:top="1440" w:right="1440" w:bottom="284" w:left="1440" w:header="720" w:footer="720" w:gutter="0"/>
          <w:cols w:space="720"/>
          <w:docGrid w:linePitch="360"/>
        </w:sectPr>
      </w:pPr>
    </w:p>
    <w:p w14:paraId="2C5D8AE5" w14:textId="733B36D7" w:rsidR="008C4DF8" w:rsidRPr="002200B7" w:rsidRDefault="00F318F0" w:rsidP="00F318F0">
      <w:pPr>
        <w:spacing w:after="0"/>
        <w:ind w:left="1191" w:right="57"/>
        <w:rPr>
          <w:rStyle w:val="normaltextrun"/>
          <w:rFonts w:ascii="Calibri" w:hAnsi="Calibri" w:cs="Calibri"/>
          <w:b/>
          <w:bCs/>
          <w:color w:val="003E69"/>
        </w:rPr>
      </w:pPr>
      <w:r w:rsidRPr="002200B7">
        <w:rPr>
          <w:rFonts w:ascii="Calibri" w:hAnsi="Calibri" w:cs="Calibri"/>
          <w:b/>
          <w:bCs/>
          <w:noProof/>
          <w:color w:val="003E69"/>
        </w:rPr>
        <w:drawing>
          <wp:anchor distT="0" distB="0" distL="114300" distR="114300" simplePos="0" relativeHeight="251658248" behindDoc="0" locked="0" layoutInCell="1" allowOverlap="1" wp14:anchorId="2DEB8C7B" wp14:editId="15EF0ECB">
            <wp:simplePos x="0" y="0"/>
            <wp:positionH relativeFrom="margin">
              <wp:posOffset>33655</wp:posOffset>
            </wp:positionH>
            <wp:positionV relativeFrom="paragraph">
              <wp:posOffset>178435</wp:posOffset>
            </wp:positionV>
            <wp:extent cx="491490" cy="491490"/>
            <wp:effectExtent l="0" t="0" r="3810" b="3810"/>
            <wp:wrapSquare wrapText="bothSides"/>
            <wp:docPr id="1927872241" name="Bilde 1927872241" descr="Et bilde som inneholder Grafikk, symbol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27092" name="Bilde 1" descr="Et bilde som inneholder Grafikk, symbol, Font, logo&#10;&#10;Automatisk generert beskrivels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DF8" w:rsidRPr="002200B7">
        <w:rPr>
          <w:rStyle w:val="normaltextrun"/>
          <w:rFonts w:ascii="Calibri" w:hAnsi="Calibri" w:cs="Calibri"/>
          <w:b/>
          <w:bCs/>
          <w:color w:val="003E69"/>
        </w:rPr>
        <w:t xml:space="preserve">Contact </w:t>
      </w:r>
    </w:p>
    <w:p w14:paraId="52AFE291" w14:textId="094587E3" w:rsidR="008C4DF8" w:rsidRPr="00D51C92" w:rsidRDefault="008C4DF8" w:rsidP="00D51C92">
      <w:pPr>
        <w:spacing w:after="0"/>
        <w:ind w:left="1191" w:right="57"/>
        <w:rPr>
          <w:rStyle w:val="Hyperkobling"/>
          <w:bCs/>
          <w:color w:val="auto"/>
          <w:sz w:val="20"/>
          <w:szCs w:val="20"/>
          <w:u w:val="none"/>
        </w:rPr>
      </w:pPr>
      <w:r w:rsidRPr="002200B7">
        <w:rPr>
          <w:bCs/>
          <w:sz w:val="20"/>
          <w:szCs w:val="20"/>
        </w:rPr>
        <w:t>If you have questions, you should ask your doctor</w:t>
      </w:r>
      <w:r w:rsidR="009F1DD8">
        <w:rPr>
          <w:bCs/>
          <w:sz w:val="20"/>
          <w:szCs w:val="20"/>
        </w:rPr>
        <w:t>.</w:t>
      </w:r>
      <w:r w:rsidRPr="00F83B57">
        <w:rPr>
          <w:bCs/>
          <w:sz w:val="20"/>
          <w:szCs w:val="20"/>
        </w:rPr>
        <w:t xml:space="preserve"> CervicalScreen Norway is available at 22 45 13 00 Mon-Fri from 12:00 - 14:30, or e-mail </w:t>
      </w:r>
      <w:hyperlink r:id="rId20" w:history="1">
        <w:r w:rsidRPr="00F83B57">
          <w:rPr>
            <w:rStyle w:val="Hyperkobling"/>
            <w:bCs/>
            <w:sz w:val="20"/>
            <w:szCs w:val="20"/>
          </w:rPr>
          <w:t>livmorhals@kreftregisteret.no</w:t>
        </w:r>
      </w:hyperlink>
    </w:p>
    <w:p w14:paraId="4093A36D" w14:textId="760BE9F1" w:rsidR="008C4DF8" w:rsidRPr="002200B7" w:rsidRDefault="008C4DF8" w:rsidP="00F318F0">
      <w:pPr>
        <w:spacing w:after="0"/>
        <w:ind w:right="-737"/>
        <w:rPr>
          <w:rStyle w:val="normaltextrun"/>
          <w:rFonts w:ascii="Calibri" w:hAnsi="Calibri" w:cs="Calibri"/>
          <w:b/>
          <w:bCs/>
          <w:color w:val="003E69"/>
          <w:sz w:val="24"/>
          <w:szCs w:val="24"/>
        </w:rPr>
      </w:pPr>
      <w:r w:rsidRPr="002200B7">
        <w:rPr>
          <w:rStyle w:val="normaltextrun"/>
          <w:rFonts w:ascii="Calibri" w:hAnsi="Calibri" w:cs="Calibri"/>
          <w:b/>
          <w:bCs/>
          <w:color w:val="003E69"/>
        </w:rPr>
        <w:t>Follow us</w:t>
      </w:r>
      <w:r w:rsidR="00F318F0">
        <w:rPr>
          <w:rStyle w:val="normaltextrun"/>
          <w:rFonts w:ascii="Calibri" w:hAnsi="Calibri" w:cs="Calibri"/>
          <w:b/>
          <w:bCs/>
          <w:color w:val="003E69"/>
          <w:sz w:val="24"/>
          <w:szCs w:val="24"/>
        </w:rPr>
        <w:t>:</w:t>
      </w:r>
    </w:p>
    <w:p w14:paraId="7AF162C3" w14:textId="77777777" w:rsidR="008C4DF8" w:rsidRPr="002200B7" w:rsidRDefault="008C4DF8" w:rsidP="00F318F0">
      <w:pPr>
        <w:spacing w:after="0"/>
        <w:ind w:right="-737"/>
        <w:rPr>
          <w:rStyle w:val="normaltextrun"/>
          <w:rFonts w:ascii="Calibri" w:hAnsi="Calibri" w:cs="Calibri"/>
          <w:b/>
          <w:bCs/>
          <w:color w:val="003E69"/>
        </w:rPr>
      </w:pPr>
    </w:p>
    <w:p w14:paraId="1966CEB3" w14:textId="77777777" w:rsidR="008C4DF8" w:rsidRPr="002200B7" w:rsidRDefault="008C4DF8" w:rsidP="00F318F0">
      <w:pPr>
        <w:spacing w:after="0"/>
        <w:ind w:right="-737"/>
        <w:rPr>
          <w:rStyle w:val="Hyperkobling"/>
          <w:rFonts w:ascii="Calibri" w:hAnsi="Calibri" w:cs="Calibri"/>
          <w:b/>
          <w:bCs/>
          <w:color w:val="003E69"/>
          <w:sz w:val="24"/>
          <w:szCs w:val="24"/>
          <w:u w:val="none"/>
        </w:rPr>
      </w:pPr>
      <w:r w:rsidRPr="002200B7">
        <w:rPr>
          <w:rStyle w:val="normaltextrun"/>
          <w:rFonts w:ascii="Calibri" w:hAnsi="Calibri" w:cs="Calibri"/>
          <w:b/>
          <w:bCs/>
          <w:color w:val="003E69"/>
        </w:rPr>
        <w:t>Facebook</w:t>
      </w:r>
      <w:r w:rsidRPr="002200B7">
        <w:rPr>
          <w:rStyle w:val="normaltextrun"/>
          <w:rFonts w:ascii="Calibri" w:hAnsi="Calibri" w:cs="Calibri"/>
          <w:b/>
          <w:color w:val="003E69"/>
        </w:rPr>
        <w:t xml:space="preserve"> </w:t>
      </w:r>
      <w:r w:rsidRPr="002200B7">
        <w:rPr>
          <w:rStyle w:val="Hyperkobling"/>
          <w:bCs/>
          <w:color w:val="auto"/>
          <w:sz w:val="20"/>
          <w:szCs w:val="20"/>
          <w:u w:val="none"/>
        </w:rPr>
        <w:t xml:space="preserve">// </w:t>
      </w:r>
      <w:r w:rsidRPr="002200B7">
        <w:rPr>
          <w:bCs/>
          <w:sz w:val="20"/>
          <w:szCs w:val="20"/>
        </w:rPr>
        <w:t>Kreftsjekken</w:t>
      </w:r>
    </w:p>
    <w:p w14:paraId="1814663F" w14:textId="52179B31" w:rsidR="008C4DF8" w:rsidRPr="002200B7" w:rsidRDefault="008C4DF8" w:rsidP="00F318F0">
      <w:pPr>
        <w:spacing w:after="0"/>
        <w:ind w:right="-737"/>
        <w:rPr>
          <w:bCs/>
        </w:rPr>
        <w:sectPr w:rsidR="008C4DF8" w:rsidRPr="002200B7" w:rsidSect="005468E5">
          <w:type w:val="continuous"/>
          <w:pgSz w:w="11906" w:h="16838"/>
          <w:pgMar w:top="1440" w:right="1440" w:bottom="284" w:left="1440" w:header="720" w:footer="720" w:gutter="0"/>
          <w:cols w:num="2" w:space="720" w:equalWidth="0">
            <w:col w:w="5780" w:space="708"/>
            <w:col w:w="2536"/>
          </w:cols>
          <w:docGrid w:linePitch="360"/>
        </w:sectPr>
      </w:pPr>
      <w:r w:rsidRPr="002200B7">
        <w:rPr>
          <w:rStyle w:val="normaltextrun"/>
          <w:rFonts w:ascii="Calibri" w:hAnsi="Calibri" w:cs="Calibri"/>
          <w:b/>
          <w:bCs/>
          <w:color w:val="003E69"/>
        </w:rPr>
        <w:t>Instagram</w:t>
      </w:r>
      <w:r w:rsidRPr="002200B7">
        <w:rPr>
          <w:rStyle w:val="Hyperkobling"/>
          <w:bCs/>
          <w:color w:val="auto"/>
          <w:sz w:val="20"/>
          <w:szCs w:val="20"/>
          <w:u w:val="none"/>
        </w:rPr>
        <w:t xml:space="preserve"> // </w:t>
      </w:r>
      <w:r w:rsidRPr="002200B7">
        <w:rPr>
          <w:bCs/>
        </w:rPr>
        <w:t>@</w:t>
      </w:r>
      <w:r w:rsidRPr="002200B7">
        <w:rPr>
          <w:bCs/>
          <w:sz w:val="20"/>
          <w:szCs w:val="20"/>
        </w:rPr>
        <w:t>livmorhalsprogramme</w:t>
      </w:r>
      <w:r w:rsidR="005468E5" w:rsidRPr="002200B7">
        <w:rPr>
          <w:bCs/>
          <w:sz w:val="20"/>
          <w:szCs w:val="20"/>
        </w:rPr>
        <w:t>t</w:t>
      </w:r>
    </w:p>
    <w:p w14:paraId="39D5730E" w14:textId="7093FBF7" w:rsidR="002953A1" w:rsidRPr="00990C14" w:rsidRDefault="002953A1" w:rsidP="008C4DF8">
      <w:pPr>
        <w:pStyle w:val="Brdtekst"/>
        <w:spacing w:after="0"/>
        <w:rPr>
          <w:b/>
          <w:bCs/>
        </w:rPr>
      </w:pPr>
    </w:p>
    <w:sectPr w:rsidR="002953A1" w:rsidRPr="00990C14" w:rsidSect="00110B8C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17742" w14:textId="77777777" w:rsidR="005A74D6" w:rsidRDefault="005A74D6" w:rsidP="000C58F2">
      <w:pPr>
        <w:spacing w:after="0" w:line="240" w:lineRule="auto"/>
      </w:pPr>
      <w:r>
        <w:separator/>
      </w:r>
    </w:p>
  </w:endnote>
  <w:endnote w:type="continuationSeparator" w:id="0">
    <w:p w14:paraId="7117323A" w14:textId="77777777" w:rsidR="005A74D6" w:rsidRDefault="005A74D6" w:rsidP="000C58F2">
      <w:pPr>
        <w:spacing w:after="0" w:line="240" w:lineRule="auto"/>
      </w:pPr>
      <w:r>
        <w:continuationSeparator/>
      </w:r>
    </w:p>
  </w:endnote>
  <w:endnote w:type="continuationNotice" w:id="1">
    <w:p w14:paraId="62258C59" w14:textId="77777777" w:rsidR="005A74D6" w:rsidRDefault="005A7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70E13" w14:textId="77777777" w:rsidR="005A74D6" w:rsidRDefault="005A74D6" w:rsidP="000C58F2">
      <w:pPr>
        <w:spacing w:after="0" w:line="240" w:lineRule="auto"/>
      </w:pPr>
      <w:r>
        <w:separator/>
      </w:r>
    </w:p>
  </w:footnote>
  <w:footnote w:type="continuationSeparator" w:id="0">
    <w:p w14:paraId="1FBC12F5" w14:textId="77777777" w:rsidR="005A74D6" w:rsidRDefault="005A74D6" w:rsidP="000C58F2">
      <w:pPr>
        <w:spacing w:after="0" w:line="240" w:lineRule="auto"/>
      </w:pPr>
      <w:r>
        <w:continuationSeparator/>
      </w:r>
    </w:p>
  </w:footnote>
  <w:footnote w:type="continuationNotice" w:id="1">
    <w:p w14:paraId="080A1316" w14:textId="77777777" w:rsidR="005A74D6" w:rsidRDefault="005A7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41AA1" w14:textId="76B03637" w:rsidR="000C58F2" w:rsidRDefault="0056239F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611CC46E" wp14:editId="751D28F8">
          <wp:simplePos x="0" y="0"/>
          <wp:positionH relativeFrom="column">
            <wp:posOffset>5114925</wp:posOffset>
          </wp:positionH>
          <wp:positionV relativeFrom="paragraph">
            <wp:posOffset>-38100</wp:posOffset>
          </wp:positionV>
          <wp:extent cx="1010285" cy="1052830"/>
          <wp:effectExtent l="0" t="0" r="0" b="0"/>
          <wp:wrapNone/>
          <wp:docPr id="2137338506" name="Bilde 2137338506" descr="Et bilde som inneholder symbol, logo, emblem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symbol, logo, emblem, Font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85" cy="1052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E61C7"/>
    <w:multiLevelType w:val="hybridMultilevel"/>
    <w:tmpl w:val="A3907538"/>
    <w:lvl w:ilvl="0" w:tplc="D9808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8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5F0E16"/>
    <w:rsid w:val="0000288B"/>
    <w:rsid w:val="00005AFA"/>
    <w:rsid w:val="00010EB8"/>
    <w:rsid w:val="000115AD"/>
    <w:rsid w:val="00013052"/>
    <w:rsid w:val="00013966"/>
    <w:rsid w:val="0001695D"/>
    <w:rsid w:val="00021FAB"/>
    <w:rsid w:val="0002292A"/>
    <w:rsid w:val="00022F11"/>
    <w:rsid w:val="00031C77"/>
    <w:rsid w:val="00035176"/>
    <w:rsid w:val="00037F43"/>
    <w:rsid w:val="000402D7"/>
    <w:rsid w:val="00043FB8"/>
    <w:rsid w:val="000451B5"/>
    <w:rsid w:val="000456A5"/>
    <w:rsid w:val="000465D1"/>
    <w:rsid w:val="000473C8"/>
    <w:rsid w:val="000519C5"/>
    <w:rsid w:val="000538EA"/>
    <w:rsid w:val="00053BFC"/>
    <w:rsid w:val="00063A88"/>
    <w:rsid w:val="00070AE0"/>
    <w:rsid w:val="000734E2"/>
    <w:rsid w:val="00093901"/>
    <w:rsid w:val="00094A10"/>
    <w:rsid w:val="00094DBF"/>
    <w:rsid w:val="00095AC5"/>
    <w:rsid w:val="00096FA2"/>
    <w:rsid w:val="000A1CE6"/>
    <w:rsid w:val="000A3B23"/>
    <w:rsid w:val="000B0633"/>
    <w:rsid w:val="000B2BC9"/>
    <w:rsid w:val="000B5F3C"/>
    <w:rsid w:val="000C16F4"/>
    <w:rsid w:val="000C1A0A"/>
    <w:rsid w:val="000C2836"/>
    <w:rsid w:val="000C3C85"/>
    <w:rsid w:val="000C58F2"/>
    <w:rsid w:val="000D5B91"/>
    <w:rsid w:val="000D68CD"/>
    <w:rsid w:val="000E256A"/>
    <w:rsid w:val="000E67DC"/>
    <w:rsid w:val="000F1A07"/>
    <w:rsid w:val="00100E90"/>
    <w:rsid w:val="0010292A"/>
    <w:rsid w:val="00102DFE"/>
    <w:rsid w:val="00107AF1"/>
    <w:rsid w:val="00110B8C"/>
    <w:rsid w:val="00112CEC"/>
    <w:rsid w:val="00112F82"/>
    <w:rsid w:val="00115CA3"/>
    <w:rsid w:val="00120974"/>
    <w:rsid w:val="00122526"/>
    <w:rsid w:val="001243F6"/>
    <w:rsid w:val="001306E6"/>
    <w:rsid w:val="00133D87"/>
    <w:rsid w:val="00137191"/>
    <w:rsid w:val="00141070"/>
    <w:rsid w:val="001662A5"/>
    <w:rsid w:val="00167A58"/>
    <w:rsid w:val="00167EFF"/>
    <w:rsid w:val="001747B5"/>
    <w:rsid w:val="00180E76"/>
    <w:rsid w:val="001824D2"/>
    <w:rsid w:val="00184698"/>
    <w:rsid w:val="00193279"/>
    <w:rsid w:val="00193B55"/>
    <w:rsid w:val="001A3FAB"/>
    <w:rsid w:val="001A67A2"/>
    <w:rsid w:val="001A79EE"/>
    <w:rsid w:val="001B2402"/>
    <w:rsid w:val="001C17B1"/>
    <w:rsid w:val="001D1F59"/>
    <w:rsid w:val="001D31FC"/>
    <w:rsid w:val="001D5082"/>
    <w:rsid w:val="001D7A91"/>
    <w:rsid w:val="001E112C"/>
    <w:rsid w:val="001E1179"/>
    <w:rsid w:val="001E1537"/>
    <w:rsid w:val="001E7A11"/>
    <w:rsid w:val="00200CE6"/>
    <w:rsid w:val="00202391"/>
    <w:rsid w:val="00202458"/>
    <w:rsid w:val="00204E87"/>
    <w:rsid w:val="00205AA6"/>
    <w:rsid w:val="00211165"/>
    <w:rsid w:val="00211BB1"/>
    <w:rsid w:val="00214580"/>
    <w:rsid w:val="002200B7"/>
    <w:rsid w:val="00220A61"/>
    <w:rsid w:val="00220AE3"/>
    <w:rsid w:val="00226891"/>
    <w:rsid w:val="00230104"/>
    <w:rsid w:val="0023478E"/>
    <w:rsid w:val="00235136"/>
    <w:rsid w:val="0023765E"/>
    <w:rsid w:val="00241012"/>
    <w:rsid w:val="00242652"/>
    <w:rsid w:val="002459D7"/>
    <w:rsid w:val="00246EF8"/>
    <w:rsid w:val="00251249"/>
    <w:rsid w:val="00251398"/>
    <w:rsid w:val="00251589"/>
    <w:rsid w:val="00253F47"/>
    <w:rsid w:val="00255405"/>
    <w:rsid w:val="0025705E"/>
    <w:rsid w:val="00257734"/>
    <w:rsid w:val="00260298"/>
    <w:rsid w:val="0026195A"/>
    <w:rsid w:val="002630F1"/>
    <w:rsid w:val="002663DD"/>
    <w:rsid w:val="002736DB"/>
    <w:rsid w:val="00275EE8"/>
    <w:rsid w:val="002818A0"/>
    <w:rsid w:val="002854EC"/>
    <w:rsid w:val="002863FF"/>
    <w:rsid w:val="0029053A"/>
    <w:rsid w:val="002917FC"/>
    <w:rsid w:val="00291DE2"/>
    <w:rsid w:val="00292862"/>
    <w:rsid w:val="002953A1"/>
    <w:rsid w:val="002A2FF3"/>
    <w:rsid w:val="002A5EAE"/>
    <w:rsid w:val="002A6735"/>
    <w:rsid w:val="002A79D5"/>
    <w:rsid w:val="002B0698"/>
    <w:rsid w:val="002B136E"/>
    <w:rsid w:val="002B18D7"/>
    <w:rsid w:val="002B6CCA"/>
    <w:rsid w:val="002B7A34"/>
    <w:rsid w:val="002C492D"/>
    <w:rsid w:val="002C5CEB"/>
    <w:rsid w:val="002C5F7C"/>
    <w:rsid w:val="002C621A"/>
    <w:rsid w:val="002C7A93"/>
    <w:rsid w:val="002D0CB4"/>
    <w:rsid w:val="002D1930"/>
    <w:rsid w:val="002E0F36"/>
    <w:rsid w:val="002E585C"/>
    <w:rsid w:val="002E7246"/>
    <w:rsid w:val="002F16B8"/>
    <w:rsid w:val="002F34F0"/>
    <w:rsid w:val="002F3B29"/>
    <w:rsid w:val="002F6C2B"/>
    <w:rsid w:val="00300EA4"/>
    <w:rsid w:val="00304AED"/>
    <w:rsid w:val="0030667E"/>
    <w:rsid w:val="00311ACB"/>
    <w:rsid w:val="00312C47"/>
    <w:rsid w:val="003157D1"/>
    <w:rsid w:val="003167CA"/>
    <w:rsid w:val="003223AE"/>
    <w:rsid w:val="0032322D"/>
    <w:rsid w:val="00334F21"/>
    <w:rsid w:val="00341195"/>
    <w:rsid w:val="00342763"/>
    <w:rsid w:val="00342B39"/>
    <w:rsid w:val="00343166"/>
    <w:rsid w:val="003467DF"/>
    <w:rsid w:val="00355D7F"/>
    <w:rsid w:val="00360D44"/>
    <w:rsid w:val="003627F6"/>
    <w:rsid w:val="0036397B"/>
    <w:rsid w:val="003639A9"/>
    <w:rsid w:val="00363A61"/>
    <w:rsid w:val="00367286"/>
    <w:rsid w:val="0038158B"/>
    <w:rsid w:val="003822C2"/>
    <w:rsid w:val="00387B7B"/>
    <w:rsid w:val="00392478"/>
    <w:rsid w:val="00394D9F"/>
    <w:rsid w:val="003A0394"/>
    <w:rsid w:val="003A3FAB"/>
    <w:rsid w:val="003A67AE"/>
    <w:rsid w:val="003A681B"/>
    <w:rsid w:val="003C24E7"/>
    <w:rsid w:val="003C3189"/>
    <w:rsid w:val="003C416A"/>
    <w:rsid w:val="003C6DF9"/>
    <w:rsid w:val="003D069F"/>
    <w:rsid w:val="003D1A50"/>
    <w:rsid w:val="003D569C"/>
    <w:rsid w:val="003D5F47"/>
    <w:rsid w:val="003E0767"/>
    <w:rsid w:val="003E467F"/>
    <w:rsid w:val="003F3574"/>
    <w:rsid w:val="003F4AEC"/>
    <w:rsid w:val="003F7ABB"/>
    <w:rsid w:val="003F7F11"/>
    <w:rsid w:val="00405FDD"/>
    <w:rsid w:val="00407DA2"/>
    <w:rsid w:val="004126C8"/>
    <w:rsid w:val="00414A91"/>
    <w:rsid w:val="00417F5D"/>
    <w:rsid w:val="0043129F"/>
    <w:rsid w:val="00431A11"/>
    <w:rsid w:val="00433BE9"/>
    <w:rsid w:val="004371BF"/>
    <w:rsid w:val="00437C38"/>
    <w:rsid w:val="00444C24"/>
    <w:rsid w:val="00450E2A"/>
    <w:rsid w:val="004535C6"/>
    <w:rsid w:val="00453ED0"/>
    <w:rsid w:val="004547FE"/>
    <w:rsid w:val="00454A41"/>
    <w:rsid w:val="00457ACE"/>
    <w:rsid w:val="00457D98"/>
    <w:rsid w:val="00460EB2"/>
    <w:rsid w:val="004619FD"/>
    <w:rsid w:val="0047484C"/>
    <w:rsid w:val="00476FEB"/>
    <w:rsid w:val="00477426"/>
    <w:rsid w:val="004818E8"/>
    <w:rsid w:val="00493E79"/>
    <w:rsid w:val="004977A3"/>
    <w:rsid w:val="004978EA"/>
    <w:rsid w:val="004A228B"/>
    <w:rsid w:val="004B061B"/>
    <w:rsid w:val="004B2907"/>
    <w:rsid w:val="004B300B"/>
    <w:rsid w:val="004B3E78"/>
    <w:rsid w:val="004B5E23"/>
    <w:rsid w:val="004C316C"/>
    <w:rsid w:val="004C5D64"/>
    <w:rsid w:val="004D2D6F"/>
    <w:rsid w:val="004D5E33"/>
    <w:rsid w:val="004D60EE"/>
    <w:rsid w:val="004D6524"/>
    <w:rsid w:val="004D77AC"/>
    <w:rsid w:val="004E1DC3"/>
    <w:rsid w:val="004E29C6"/>
    <w:rsid w:val="004E7555"/>
    <w:rsid w:val="004F5407"/>
    <w:rsid w:val="0050031C"/>
    <w:rsid w:val="005004C1"/>
    <w:rsid w:val="005031DE"/>
    <w:rsid w:val="005052F6"/>
    <w:rsid w:val="0050596B"/>
    <w:rsid w:val="00507602"/>
    <w:rsid w:val="005144F0"/>
    <w:rsid w:val="00515DA3"/>
    <w:rsid w:val="0052017B"/>
    <w:rsid w:val="00520643"/>
    <w:rsid w:val="00522B1E"/>
    <w:rsid w:val="00523028"/>
    <w:rsid w:val="00523CFA"/>
    <w:rsid w:val="00525F9E"/>
    <w:rsid w:val="005302A0"/>
    <w:rsid w:val="0053085A"/>
    <w:rsid w:val="00534435"/>
    <w:rsid w:val="005358D2"/>
    <w:rsid w:val="0054183F"/>
    <w:rsid w:val="005468E5"/>
    <w:rsid w:val="00552514"/>
    <w:rsid w:val="00560547"/>
    <w:rsid w:val="005613D3"/>
    <w:rsid w:val="0056239F"/>
    <w:rsid w:val="00564BB4"/>
    <w:rsid w:val="0056658C"/>
    <w:rsid w:val="005678F2"/>
    <w:rsid w:val="00567E01"/>
    <w:rsid w:val="00584713"/>
    <w:rsid w:val="005903F8"/>
    <w:rsid w:val="00590D48"/>
    <w:rsid w:val="00594F9F"/>
    <w:rsid w:val="0059549B"/>
    <w:rsid w:val="0059737B"/>
    <w:rsid w:val="005A0F8D"/>
    <w:rsid w:val="005A2FAC"/>
    <w:rsid w:val="005A5202"/>
    <w:rsid w:val="005A74D6"/>
    <w:rsid w:val="005B480B"/>
    <w:rsid w:val="005B6242"/>
    <w:rsid w:val="005C364A"/>
    <w:rsid w:val="005C4F30"/>
    <w:rsid w:val="005C7C5C"/>
    <w:rsid w:val="005D27F9"/>
    <w:rsid w:val="005E0C84"/>
    <w:rsid w:val="005E1AF6"/>
    <w:rsid w:val="005E43E5"/>
    <w:rsid w:val="005E44E8"/>
    <w:rsid w:val="005E4D6D"/>
    <w:rsid w:val="005E4E5D"/>
    <w:rsid w:val="005E6F69"/>
    <w:rsid w:val="005F1F08"/>
    <w:rsid w:val="005F2052"/>
    <w:rsid w:val="005F3C71"/>
    <w:rsid w:val="005F5832"/>
    <w:rsid w:val="005F7AC3"/>
    <w:rsid w:val="006021B1"/>
    <w:rsid w:val="00604B7B"/>
    <w:rsid w:val="006050EA"/>
    <w:rsid w:val="00606346"/>
    <w:rsid w:val="006130A5"/>
    <w:rsid w:val="006151F8"/>
    <w:rsid w:val="00615D82"/>
    <w:rsid w:val="00617EE1"/>
    <w:rsid w:val="0062144F"/>
    <w:rsid w:val="0062211D"/>
    <w:rsid w:val="00623956"/>
    <w:rsid w:val="0062624C"/>
    <w:rsid w:val="00626C37"/>
    <w:rsid w:val="00627969"/>
    <w:rsid w:val="00631455"/>
    <w:rsid w:val="00631A6B"/>
    <w:rsid w:val="006336BD"/>
    <w:rsid w:val="00640781"/>
    <w:rsid w:val="006453F1"/>
    <w:rsid w:val="00646713"/>
    <w:rsid w:val="0065160F"/>
    <w:rsid w:val="00655518"/>
    <w:rsid w:val="00656EFA"/>
    <w:rsid w:val="0066337F"/>
    <w:rsid w:val="00666238"/>
    <w:rsid w:val="00666266"/>
    <w:rsid w:val="00666273"/>
    <w:rsid w:val="00672FFA"/>
    <w:rsid w:val="0067415E"/>
    <w:rsid w:val="00677235"/>
    <w:rsid w:val="00682224"/>
    <w:rsid w:val="00683A6C"/>
    <w:rsid w:val="00684B38"/>
    <w:rsid w:val="00691808"/>
    <w:rsid w:val="0069402D"/>
    <w:rsid w:val="006A474F"/>
    <w:rsid w:val="006A6867"/>
    <w:rsid w:val="006B1539"/>
    <w:rsid w:val="006C0AD7"/>
    <w:rsid w:val="006D00E2"/>
    <w:rsid w:val="006D241C"/>
    <w:rsid w:val="006D64D1"/>
    <w:rsid w:val="00700325"/>
    <w:rsid w:val="00704852"/>
    <w:rsid w:val="0070536D"/>
    <w:rsid w:val="00712C9F"/>
    <w:rsid w:val="00714610"/>
    <w:rsid w:val="00715E77"/>
    <w:rsid w:val="00716CBF"/>
    <w:rsid w:val="007205AC"/>
    <w:rsid w:val="007222C4"/>
    <w:rsid w:val="00722839"/>
    <w:rsid w:val="00735642"/>
    <w:rsid w:val="00752CAF"/>
    <w:rsid w:val="007532D2"/>
    <w:rsid w:val="007533FF"/>
    <w:rsid w:val="00757533"/>
    <w:rsid w:val="0077191D"/>
    <w:rsid w:val="00775173"/>
    <w:rsid w:val="007829FB"/>
    <w:rsid w:val="00794D6C"/>
    <w:rsid w:val="007A0896"/>
    <w:rsid w:val="007A1BD2"/>
    <w:rsid w:val="007A5612"/>
    <w:rsid w:val="007B1013"/>
    <w:rsid w:val="007B3235"/>
    <w:rsid w:val="007C07A9"/>
    <w:rsid w:val="007C2CAD"/>
    <w:rsid w:val="007C4803"/>
    <w:rsid w:val="007C5330"/>
    <w:rsid w:val="007C69E8"/>
    <w:rsid w:val="007C76F0"/>
    <w:rsid w:val="007C7BD6"/>
    <w:rsid w:val="007D1569"/>
    <w:rsid w:val="007D19AA"/>
    <w:rsid w:val="007D43A1"/>
    <w:rsid w:val="007D6235"/>
    <w:rsid w:val="007D62CB"/>
    <w:rsid w:val="007E07BA"/>
    <w:rsid w:val="007E44C1"/>
    <w:rsid w:val="007E739C"/>
    <w:rsid w:val="007F17E7"/>
    <w:rsid w:val="007F2F39"/>
    <w:rsid w:val="007F3674"/>
    <w:rsid w:val="007F3760"/>
    <w:rsid w:val="007F3B9F"/>
    <w:rsid w:val="007F4D4B"/>
    <w:rsid w:val="007F724C"/>
    <w:rsid w:val="007F7A7D"/>
    <w:rsid w:val="00800FFD"/>
    <w:rsid w:val="0080147B"/>
    <w:rsid w:val="00810BEC"/>
    <w:rsid w:val="00815471"/>
    <w:rsid w:val="008157FF"/>
    <w:rsid w:val="00821DE4"/>
    <w:rsid w:val="008224BE"/>
    <w:rsid w:val="00825533"/>
    <w:rsid w:val="00825E03"/>
    <w:rsid w:val="00833AC9"/>
    <w:rsid w:val="00833AE9"/>
    <w:rsid w:val="00834500"/>
    <w:rsid w:val="00834EEB"/>
    <w:rsid w:val="00835BD5"/>
    <w:rsid w:val="00845BA5"/>
    <w:rsid w:val="008501BE"/>
    <w:rsid w:val="008515A9"/>
    <w:rsid w:val="0085254C"/>
    <w:rsid w:val="00853A2D"/>
    <w:rsid w:val="008547CC"/>
    <w:rsid w:val="00855C6B"/>
    <w:rsid w:val="00856C08"/>
    <w:rsid w:val="00860A5F"/>
    <w:rsid w:val="00861C90"/>
    <w:rsid w:val="0086350B"/>
    <w:rsid w:val="00864F7F"/>
    <w:rsid w:val="008650A1"/>
    <w:rsid w:val="008653DB"/>
    <w:rsid w:val="008766C0"/>
    <w:rsid w:val="008855E4"/>
    <w:rsid w:val="00886D19"/>
    <w:rsid w:val="00886E64"/>
    <w:rsid w:val="00890BC8"/>
    <w:rsid w:val="00892F29"/>
    <w:rsid w:val="00893410"/>
    <w:rsid w:val="008964EE"/>
    <w:rsid w:val="008A29D3"/>
    <w:rsid w:val="008A439A"/>
    <w:rsid w:val="008A51D5"/>
    <w:rsid w:val="008B0CED"/>
    <w:rsid w:val="008B1F31"/>
    <w:rsid w:val="008B20D8"/>
    <w:rsid w:val="008B3501"/>
    <w:rsid w:val="008B3CEA"/>
    <w:rsid w:val="008B4B82"/>
    <w:rsid w:val="008B668E"/>
    <w:rsid w:val="008B6CE2"/>
    <w:rsid w:val="008B719C"/>
    <w:rsid w:val="008C0B2E"/>
    <w:rsid w:val="008C413D"/>
    <w:rsid w:val="008C4DF8"/>
    <w:rsid w:val="008C5CE9"/>
    <w:rsid w:val="008C606B"/>
    <w:rsid w:val="008C6736"/>
    <w:rsid w:val="008D149B"/>
    <w:rsid w:val="008D1A41"/>
    <w:rsid w:val="008D2D37"/>
    <w:rsid w:val="008E560B"/>
    <w:rsid w:val="008E6EA3"/>
    <w:rsid w:val="008F36F3"/>
    <w:rsid w:val="008F53E6"/>
    <w:rsid w:val="008F7553"/>
    <w:rsid w:val="008F7919"/>
    <w:rsid w:val="008F7D64"/>
    <w:rsid w:val="00903527"/>
    <w:rsid w:val="00906910"/>
    <w:rsid w:val="00910040"/>
    <w:rsid w:val="0091009B"/>
    <w:rsid w:val="00915FBC"/>
    <w:rsid w:val="00916E88"/>
    <w:rsid w:val="009177CC"/>
    <w:rsid w:val="00921598"/>
    <w:rsid w:val="00922395"/>
    <w:rsid w:val="00922DE8"/>
    <w:rsid w:val="009232CD"/>
    <w:rsid w:val="00926EA3"/>
    <w:rsid w:val="00927158"/>
    <w:rsid w:val="00935E3B"/>
    <w:rsid w:val="0094220A"/>
    <w:rsid w:val="00944AAC"/>
    <w:rsid w:val="0095064E"/>
    <w:rsid w:val="00951871"/>
    <w:rsid w:val="009543D6"/>
    <w:rsid w:val="009623BC"/>
    <w:rsid w:val="00964AF2"/>
    <w:rsid w:val="00985FA2"/>
    <w:rsid w:val="00986AD8"/>
    <w:rsid w:val="00990C14"/>
    <w:rsid w:val="00991DEA"/>
    <w:rsid w:val="00995823"/>
    <w:rsid w:val="009A0014"/>
    <w:rsid w:val="009A442F"/>
    <w:rsid w:val="009A5BE5"/>
    <w:rsid w:val="009A5C50"/>
    <w:rsid w:val="009A6CC3"/>
    <w:rsid w:val="009B3F79"/>
    <w:rsid w:val="009C4B0C"/>
    <w:rsid w:val="009C5580"/>
    <w:rsid w:val="009E0566"/>
    <w:rsid w:val="009F01DD"/>
    <w:rsid w:val="009F1749"/>
    <w:rsid w:val="009F1DD8"/>
    <w:rsid w:val="009F54FA"/>
    <w:rsid w:val="009F72CC"/>
    <w:rsid w:val="00A01A3B"/>
    <w:rsid w:val="00A01E5E"/>
    <w:rsid w:val="00A02CFB"/>
    <w:rsid w:val="00A03788"/>
    <w:rsid w:val="00A13036"/>
    <w:rsid w:val="00A15C0D"/>
    <w:rsid w:val="00A2380B"/>
    <w:rsid w:val="00A24C4A"/>
    <w:rsid w:val="00A24FE1"/>
    <w:rsid w:val="00A264DD"/>
    <w:rsid w:val="00A26571"/>
    <w:rsid w:val="00A30AFC"/>
    <w:rsid w:val="00A317F1"/>
    <w:rsid w:val="00A333CE"/>
    <w:rsid w:val="00A376ED"/>
    <w:rsid w:val="00A448C3"/>
    <w:rsid w:val="00A519A6"/>
    <w:rsid w:val="00A602F1"/>
    <w:rsid w:val="00A60F90"/>
    <w:rsid w:val="00A654BB"/>
    <w:rsid w:val="00A676C6"/>
    <w:rsid w:val="00A72AB0"/>
    <w:rsid w:val="00A8317F"/>
    <w:rsid w:val="00A84DF8"/>
    <w:rsid w:val="00A8509E"/>
    <w:rsid w:val="00A9230C"/>
    <w:rsid w:val="00A95BA1"/>
    <w:rsid w:val="00A96E9D"/>
    <w:rsid w:val="00A97F88"/>
    <w:rsid w:val="00AA2A58"/>
    <w:rsid w:val="00AB1B90"/>
    <w:rsid w:val="00AB469D"/>
    <w:rsid w:val="00AB4E22"/>
    <w:rsid w:val="00AC13E0"/>
    <w:rsid w:val="00AC487A"/>
    <w:rsid w:val="00AC7D99"/>
    <w:rsid w:val="00AD2F89"/>
    <w:rsid w:val="00AD5454"/>
    <w:rsid w:val="00AD7244"/>
    <w:rsid w:val="00AE156C"/>
    <w:rsid w:val="00AE532B"/>
    <w:rsid w:val="00AE55B6"/>
    <w:rsid w:val="00AE7CE1"/>
    <w:rsid w:val="00AF23C0"/>
    <w:rsid w:val="00B05C78"/>
    <w:rsid w:val="00B13F42"/>
    <w:rsid w:val="00B204F2"/>
    <w:rsid w:val="00B2308D"/>
    <w:rsid w:val="00B24277"/>
    <w:rsid w:val="00B24F32"/>
    <w:rsid w:val="00B3788D"/>
    <w:rsid w:val="00B44C2D"/>
    <w:rsid w:val="00B5323B"/>
    <w:rsid w:val="00B54C5F"/>
    <w:rsid w:val="00B557AF"/>
    <w:rsid w:val="00B568D1"/>
    <w:rsid w:val="00B570AB"/>
    <w:rsid w:val="00B6186B"/>
    <w:rsid w:val="00B63815"/>
    <w:rsid w:val="00B63D4D"/>
    <w:rsid w:val="00B63EC9"/>
    <w:rsid w:val="00B65AC9"/>
    <w:rsid w:val="00B70C04"/>
    <w:rsid w:val="00B71A0D"/>
    <w:rsid w:val="00B71DF3"/>
    <w:rsid w:val="00B72D90"/>
    <w:rsid w:val="00B82E3B"/>
    <w:rsid w:val="00B84B62"/>
    <w:rsid w:val="00B875A7"/>
    <w:rsid w:val="00B93B5B"/>
    <w:rsid w:val="00B97D7F"/>
    <w:rsid w:val="00BA02EB"/>
    <w:rsid w:val="00BA11FC"/>
    <w:rsid w:val="00BA4080"/>
    <w:rsid w:val="00BB024A"/>
    <w:rsid w:val="00BB259E"/>
    <w:rsid w:val="00BB6205"/>
    <w:rsid w:val="00BB797D"/>
    <w:rsid w:val="00BC08E2"/>
    <w:rsid w:val="00BC264A"/>
    <w:rsid w:val="00BC4EA9"/>
    <w:rsid w:val="00BD437C"/>
    <w:rsid w:val="00BE0DF8"/>
    <w:rsid w:val="00BE3A4B"/>
    <w:rsid w:val="00BF6B4B"/>
    <w:rsid w:val="00C01169"/>
    <w:rsid w:val="00C05227"/>
    <w:rsid w:val="00C13C0B"/>
    <w:rsid w:val="00C176A2"/>
    <w:rsid w:val="00C17D8C"/>
    <w:rsid w:val="00C26C51"/>
    <w:rsid w:val="00C300D8"/>
    <w:rsid w:val="00C30A54"/>
    <w:rsid w:val="00C32EF5"/>
    <w:rsid w:val="00C40735"/>
    <w:rsid w:val="00C415FA"/>
    <w:rsid w:val="00C41B7F"/>
    <w:rsid w:val="00C42577"/>
    <w:rsid w:val="00C42CFD"/>
    <w:rsid w:val="00C4433D"/>
    <w:rsid w:val="00C45214"/>
    <w:rsid w:val="00C45CD7"/>
    <w:rsid w:val="00C50DBF"/>
    <w:rsid w:val="00C52FE9"/>
    <w:rsid w:val="00C556C6"/>
    <w:rsid w:val="00C63DF3"/>
    <w:rsid w:val="00C64F84"/>
    <w:rsid w:val="00C7282D"/>
    <w:rsid w:val="00C72EE2"/>
    <w:rsid w:val="00C74764"/>
    <w:rsid w:val="00C76147"/>
    <w:rsid w:val="00C8326C"/>
    <w:rsid w:val="00C95477"/>
    <w:rsid w:val="00CA1139"/>
    <w:rsid w:val="00CA2BAF"/>
    <w:rsid w:val="00CA7EF3"/>
    <w:rsid w:val="00CB2FE3"/>
    <w:rsid w:val="00CB330F"/>
    <w:rsid w:val="00CB69A9"/>
    <w:rsid w:val="00CB7CA9"/>
    <w:rsid w:val="00CC4065"/>
    <w:rsid w:val="00CC55E2"/>
    <w:rsid w:val="00CD7D82"/>
    <w:rsid w:val="00CF0885"/>
    <w:rsid w:val="00CF193B"/>
    <w:rsid w:val="00D00B06"/>
    <w:rsid w:val="00D01854"/>
    <w:rsid w:val="00D01F79"/>
    <w:rsid w:val="00D064A5"/>
    <w:rsid w:val="00D06E7E"/>
    <w:rsid w:val="00D07549"/>
    <w:rsid w:val="00D162B1"/>
    <w:rsid w:val="00D21C4A"/>
    <w:rsid w:val="00D24941"/>
    <w:rsid w:val="00D24AD0"/>
    <w:rsid w:val="00D2599B"/>
    <w:rsid w:val="00D31FCA"/>
    <w:rsid w:val="00D352BC"/>
    <w:rsid w:val="00D35AAF"/>
    <w:rsid w:val="00D44080"/>
    <w:rsid w:val="00D461CE"/>
    <w:rsid w:val="00D472F3"/>
    <w:rsid w:val="00D510D5"/>
    <w:rsid w:val="00D51C92"/>
    <w:rsid w:val="00D51E94"/>
    <w:rsid w:val="00D52DD7"/>
    <w:rsid w:val="00D5305E"/>
    <w:rsid w:val="00D56619"/>
    <w:rsid w:val="00D72DA8"/>
    <w:rsid w:val="00D77ED3"/>
    <w:rsid w:val="00D80C35"/>
    <w:rsid w:val="00D83D60"/>
    <w:rsid w:val="00D92D4E"/>
    <w:rsid w:val="00D94E32"/>
    <w:rsid w:val="00D951E1"/>
    <w:rsid w:val="00D96DC1"/>
    <w:rsid w:val="00D97E56"/>
    <w:rsid w:val="00DA0F37"/>
    <w:rsid w:val="00DA2335"/>
    <w:rsid w:val="00DA266D"/>
    <w:rsid w:val="00DB6A41"/>
    <w:rsid w:val="00DC389E"/>
    <w:rsid w:val="00DC614D"/>
    <w:rsid w:val="00DC6879"/>
    <w:rsid w:val="00DC72AA"/>
    <w:rsid w:val="00DD06DE"/>
    <w:rsid w:val="00DD20D2"/>
    <w:rsid w:val="00DD29E8"/>
    <w:rsid w:val="00DE0056"/>
    <w:rsid w:val="00DE1B0A"/>
    <w:rsid w:val="00DF3F81"/>
    <w:rsid w:val="00DF4B3E"/>
    <w:rsid w:val="00E00C1D"/>
    <w:rsid w:val="00E10142"/>
    <w:rsid w:val="00E137AF"/>
    <w:rsid w:val="00E139CE"/>
    <w:rsid w:val="00E13E3C"/>
    <w:rsid w:val="00E20E74"/>
    <w:rsid w:val="00E21CFD"/>
    <w:rsid w:val="00E24C5B"/>
    <w:rsid w:val="00E347F5"/>
    <w:rsid w:val="00E35E03"/>
    <w:rsid w:val="00E361F2"/>
    <w:rsid w:val="00E46680"/>
    <w:rsid w:val="00E57F20"/>
    <w:rsid w:val="00E60883"/>
    <w:rsid w:val="00E61EE5"/>
    <w:rsid w:val="00E7475B"/>
    <w:rsid w:val="00E74F24"/>
    <w:rsid w:val="00E80C7E"/>
    <w:rsid w:val="00E81DD5"/>
    <w:rsid w:val="00E82934"/>
    <w:rsid w:val="00E83673"/>
    <w:rsid w:val="00E94F80"/>
    <w:rsid w:val="00E95334"/>
    <w:rsid w:val="00EA00A7"/>
    <w:rsid w:val="00EA715E"/>
    <w:rsid w:val="00EB062D"/>
    <w:rsid w:val="00EB4045"/>
    <w:rsid w:val="00EC3328"/>
    <w:rsid w:val="00ED10C3"/>
    <w:rsid w:val="00EE0FF4"/>
    <w:rsid w:val="00EE358E"/>
    <w:rsid w:val="00EE3BB1"/>
    <w:rsid w:val="00EE665C"/>
    <w:rsid w:val="00EF74DC"/>
    <w:rsid w:val="00F0056E"/>
    <w:rsid w:val="00F025C3"/>
    <w:rsid w:val="00F06657"/>
    <w:rsid w:val="00F133CE"/>
    <w:rsid w:val="00F213B2"/>
    <w:rsid w:val="00F2192A"/>
    <w:rsid w:val="00F22CAE"/>
    <w:rsid w:val="00F23E72"/>
    <w:rsid w:val="00F256D1"/>
    <w:rsid w:val="00F26320"/>
    <w:rsid w:val="00F318F0"/>
    <w:rsid w:val="00F36366"/>
    <w:rsid w:val="00F36FDA"/>
    <w:rsid w:val="00F41B61"/>
    <w:rsid w:val="00F42F36"/>
    <w:rsid w:val="00F465D8"/>
    <w:rsid w:val="00F506A8"/>
    <w:rsid w:val="00F51A32"/>
    <w:rsid w:val="00F51E51"/>
    <w:rsid w:val="00F54853"/>
    <w:rsid w:val="00F609A3"/>
    <w:rsid w:val="00F61181"/>
    <w:rsid w:val="00F625B2"/>
    <w:rsid w:val="00F70C3C"/>
    <w:rsid w:val="00F70CDA"/>
    <w:rsid w:val="00F739E5"/>
    <w:rsid w:val="00F83B57"/>
    <w:rsid w:val="00F87421"/>
    <w:rsid w:val="00F97746"/>
    <w:rsid w:val="00F979E5"/>
    <w:rsid w:val="00FA4DDA"/>
    <w:rsid w:val="00FB1C85"/>
    <w:rsid w:val="00FB621F"/>
    <w:rsid w:val="00FC0E63"/>
    <w:rsid w:val="00FC225B"/>
    <w:rsid w:val="00FD06CE"/>
    <w:rsid w:val="00FD19F0"/>
    <w:rsid w:val="00FD21D9"/>
    <w:rsid w:val="00FD41B9"/>
    <w:rsid w:val="00FE6227"/>
    <w:rsid w:val="00FE7B4A"/>
    <w:rsid w:val="00FF055B"/>
    <w:rsid w:val="00FF3226"/>
    <w:rsid w:val="19DAFDDA"/>
    <w:rsid w:val="1F5F0E16"/>
    <w:rsid w:val="283B18A4"/>
    <w:rsid w:val="5874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0E16"/>
  <w15:chartTrackingRefBased/>
  <w15:docId w15:val="{253BABFE-1146-4424-829E-C277EDBF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1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Listeavsnitt">
    <w:name w:val="List Paragraph"/>
    <w:basedOn w:val="Normal"/>
    <w:uiPriority w:val="34"/>
    <w:qFormat/>
    <w:rsid w:val="000519C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4AE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4AE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4AE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4AE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4AED"/>
    <w:rPr>
      <w:b/>
      <w:bCs/>
      <w:sz w:val="20"/>
      <w:szCs w:val="20"/>
    </w:rPr>
  </w:style>
  <w:style w:type="paragraph" w:customStyle="1" w:styleId="paragraph">
    <w:name w:val="paragraph"/>
    <w:basedOn w:val="Normal"/>
    <w:rsid w:val="0096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9623BC"/>
  </w:style>
  <w:style w:type="character" w:customStyle="1" w:styleId="eop">
    <w:name w:val="eop"/>
    <w:basedOn w:val="Standardskriftforavsnitt"/>
    <w:rsid w:val="009623BC"/>
  </w:style>
  <w:style w:type="paragraph" w:styleId="Topptekst">
    <w:name w:val="header"/>
    <w:basedOn w:val="Normal"/>
    <w:link w:val="TopptekstTegn"/>
    <w:uiPriority w:val="99"/>
    <w:unhideWhenUsed/>
    <w:rsid w:val="000C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58F2"/>
  </w:style>
  <w:style w:type="paragraph" w:styleId="Bunntekst">
    <w:name w:val="footer"/>
    <w:basedOn w:val="Normal"/>
    <w:link w:val="BunntekstTegn"/>
    <w:uiPriority w:val="99"/>
    <w:unhideWhenUsed/>
    <w:rsid w:val="000C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58F2"/>
  </w:style>
  <w:style w:type="paragraph" w:styleId="Brdtekst">
    <w:name w:val="Body Text"/>
    <w:basedOn w:val="Normal"/>
    <w:link w:val="BrdtekstTegn"/>
    <w:uiPriority w:val="99"/>
    <w:unhideWhenUsed/>
    <w:rsid w:val="007C2CA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C2CAD"/>
  </w:style>
  <w:style w:type="character" w:styleId="Hyperkobling">
    <w:name w:val="Hyperlink"/>
    <w:basedOn w:val="Standardskriftforavsnitt"/>
    <w:uiPriority w:val="99"/>
    <w:unhideWhenUsed/>
    <w:rsid w:val="008C5CE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4D9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46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jekkdeg.no" TargetMode="External"/><Relationship Id="rId18" Type="http://schemas.openxmlformats.org/officeDocument/2006/relationships/hyperlink" Target="http://www.sjekkdeg.n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livmorhals@kreftregisteret.n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livmorhals@kreftregisteret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://www.hpvhjemmetest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pvhjemmetest.no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9e468-9e38-4436-9612-9b54df510112">
      <Terms xmlns="http://schemas.microsoft.com/office/infopath/2007/PartnerControls"/>
    </lcf76f155ced4ddcb4097134ff3c332f>
    <TaxCatchAll xmlns="e0bc18d8-a75c-4985-99da-2dcd817ec6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22" ma:contentTypeDescription="Create a new document." ma:contentTypeScope="" ma:versionID="e87428dd2d53247c05b3eda538eaaf42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b97f11127b26f37e172f8b21c669f9ee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cd0449-16d4-4d0e-ad70-2dfb353c3936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E6234-C334-4E54-81ED-49C69F2BC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CD513-1CFF-4BE9-8174-029814692E63}">
  <ds:schemaRefs>
    <ds:schemaRef ds:uri="http://schemas.microsoft.com/office/2006/metadata/properties"/>
    <ds:schemaRef ds:uri="http://schemas.microsoft.com/office/infopath/2007/PartnerControls"/>
    <ds:schemaRef ds:uri="0b12fa44-dbe5-4cb9-8f85-00a9e11581d2"/>
    <ds:schemaRef ds:uri="bfe0631c-2575-434a-9e7b-1bc2fdb9f4fa"/>
  </ds:schemaRefs>
</ds:datastoreItem>
</file>

<file path=customXml/itemProps3.xml><?xml version="1.0" encoding="utf-8"?>
<ds:datastoreItem xmlns:ds="http://schemas.openxmlformats.org/officeDocument/2006/customXml" ds:itemID="{BB2C4FCF-C11E-425A-84ED-6A670D928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2</Pages>
  <Words>721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Links>
    <vt:vector size="30" baseType="variant">
      <vt:variant>
        <vt:i4>6291524</vt:i4>
      </vt:variant>
      <vt:variant>
        <vt:i4>12</vt:i4>
      </vt:variant>
      <vt:variant>
        <vt:i4>0</vt:i4>
      </vt:variant>
      <vt:variant>
        <vt:i4>5</vt:i4>
      </vt:variant>
      <vt:variant>
        <vt:lpwstr>mailto:livmorhals@kreftregisteret.no</vt:lpwstr>
      </vt:variant>
      <vt:variant>
        <vt:lpwstr/>
      </vt:variant>
      <vt:variant>
        <vt:i4>458758</vt:i4>
      </vt:variant>
      <vt:variant>
        <vt:i4>9</vt:i4>
      </vt:variant>
      <vt:variant>
        <vt:i4>0</vt:i4>
      </vt:variant>
      <vt:variant>
        <vt:i4>5</vt:i4>
      </vt:variant>
      <vt:variant>
        <vt:lpwstr>http://www.hpvhjemmetest.no/</vt:lpwstr>
      </vt:variant>
      <vt:variant>
        <vt:lpwstr/>
      </vt:variant>
      <vt:variant>
        <vt:i4>7471164</vt:i4>
      </vt:variant>
      <vt:variant>
        <vt:i4>6</vt:i4>
      </vt:variant>
      <vt:variant>
        <vt:i4>0</vt:i4>
      </vt:variant>
      <vt:variant>
        <vt:i4>5</vt:i4>
      </vt:variant>
      <vt:variant>
        <vt:lpwstr>http://www.sjekkdeg.no/</vt:lpwstr>
      </vt:variant>
      <vt:variant>
        <vt:lpwstr/>
      </vt:variant>
      <vt:variant>
        <vt:i4>458758</vt:i4>
      </vt:variant>
      <vt:variant>
        <vt:i4>3</vt:i4>
      </vt:variant>
      <vt:variant>
        <vt:i4>0</vt:i4>
      </vt:variant>
      <vt:variant>
        <vt:i4>5</vt:i4>
      </vt:variant>
      <vt:variant>
        <vt:lpwstr>http://www.hpvhjemmetest.no/</vt:lpwstr>
      </vt:variant>
      <vt:variant>
        <vt:lpwstr/>
      </vt:variant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http://www.sjekkdeg.no/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Pisani Ekeli</dc:creator>
  <cp:keywords/>
  <dc:description/>
  <cp:lastModifiedBy>Emilie Pisani Ekeli</cp:lastModifiedBy>
  <cp:revision>717</cp:revision>
  <dcterms:created xsi:type="dcterms:W3CDTF">2022-12-13T09:18:00Z</dcterms:created>
  <dcterms:modified xsi:type="dcterms:W3CDTF">2024-10-29T11:27:00Z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1fdeea-9437-4de2-969c-d0eba5dec47e_Enabled">
    <vt:lpwstr>true</vt:lpwstr>
  </property>
  <property fmtid="{D5CDD505-2E9C-101B-9397-08002B2CF9AE}" pid="3" name="MSIP_Label_971fdeea-9437-4de2-969c-d0eba5dec47e_SetDate">
    <vt:lpwstr>2022-12-13T09:18:11Z</vt:lpwstr>
  </property>
  <property fmtid="{D5CDD505-2E9C-101B-9397-08002B2CF9AE}" pid="4" name="MSIP_Label_971fdeea-9437-4de2-969c-d0eba5dec47e_Method">
    <vt:lpwstr>Standard</vt:lpwstr>
  </property>
  <property fmtid="{D5CDD505-2E9C-101B-9397-08002B2CF9AE}" pid="5" name="MSIP_Label_971fdeea-9437-4de2-969c-d0eba5dec47e_Name">
    <vt:lpwstr>Offentlig</vt:lpwstr>
  </property>
  <property fmtid="{D5CDD505-2E9C-101B-9397-08002B2CF9AE}" pid="6" name="MSIP_Label_971fdeea-9437-4de2-969c-d0eba5dec47e_SiteId">
    <vt:lpwstr>974bec44-9bad-4fdb-8e88-d3a1452197c8</vt:lpwstr>
  </property>
  <property fmtid="{D5CDD505-2E9C-101B-9397-08002B2CF9AE}" pid="7" name="MSIP_Label_971fdeea-9437-4de2-969c-d0eba5dec47e_ActionId">
    <vt:lpwstr>2f783608-eb56-4423-98cb-0e75d26723fc</vt:lpwstr>
  </property>
  <property fmtid="{D5CDD505-2E9C-101B-9397-08002B2CF9AE}" pid="8" name="MSIP_Label_971fdeea-9437-4de2-969c-d0eba5dec47e_ContentBits">
    <vt:lpwstr>0</vt:lpwstr>
  </property>
  <property fmtid="{D5CDD505-2E9C-101B-9397-08002B2CF9AE}" pid="9" name="ContentTypeId">
    <vt:lpwstr>0x010100E259494ACC438249B6B8CBF7F6F8CA2D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